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4F0D" w14:textId="77777777" w:rsidR="001060FE" w:rsidRPr="001060FE" w:rsidRDefault="001060FE" w:rsidP="00B86BE6">
      <w:pPr>
        <w:rPr>
          <w:rFonts w:ascii="Arial" w:hAnsi="Arial" w:cs="Arial"/>
          <w:i/>
          <w:color w:val="FF0000"/>
          <w:sz w:val="18"/>
          <w:szCs w:val="18"/>
        </w:rPr>
      </w:pPr>
    </w:p>
    <w:p w14:paraId="1E87F1D5" w14:textId="624EDDC9" w:rsidR="00B86BE6" w:rsidRPr="001060FE" w:rsidRDefault="00B86BE6" w:rsidP="00B86BE6">
      <w:pPr>
        <w:rPr>
          <w:rFonts w:ascii="Arial" w:hAnsi="Arial" w:cs="Arial"/>
          <w:i/>
          <w:color w:val="FF0000"/>
        </w:rPr>
      </w:pPr>
      <w:r w:rsidRPr="001060FE">
        <w:rPr>
          <w:rFonts w:ascii="Arial" w:hAnsi="Arial" w:cs="Arial"/>
          <w:i/>
          <w:color w:val="FF0000"/>
        </w:rPr>
        <w:t xml:space="preserve">This Not Human Subjects Research Proposal Template is intended only for projects that do not meet the criteria of human subject research. </w:t>
      </w:r>
    </w:p>
    <w:p w14:paraId="6055319F" w14:textId="77777777" w:rsidR="00B86BE6" w:rsidRPr="001060FE" w:rsidRDefault="00B86BE6" w:rsidP="00B86BE6">
      <w:pPr>
        <w:rPr>
          <w:rFonts w:ascii="Arial" w:hAnsi="Arial" w:cs="Arial"/>
          <w:i/>
          <w:color w:val="FF0000"/>
        </w:rPr>
      </w:pPr>
    </w:p>
    <w:p w14:paraId="3F5D9846" w14:textId="77777777" w:rsidR="00B86BE6" w:rsidRPr="001060FE" w:rsidRDefault="00B86BE6" w:rsidP="00B86BE6">
      <w:pPr>
        <w:rPr>
          <w:rFonts w:ascii="Arial" w:hAnsi="Arial" w:cs="Arial"/>
          <w:b/>
          <w:bCs/>
          <w:i/>
          <w:color w:val="FF0000"/>
        </w:rPr>
      </w:pPr>
      <w:r w:rsidRPr="001060FE">
        <w:rPr>
          <w:rFonts w:ascii="Arial" w:hAnsi="Arial" w:cs="Arial"/>
          <w:i/>
          <w:color w:val="FF0000"/>
        </w:rPr>
        <w:t xml:space="preserve">IRB review is not required when a project does not meet the regulatory definition of human subject research. However, if you plan to publish or present the project results at a conference, the journal or conference organizers may require IRB review. It is recommended to consult with the IRB Office when it’s uncertain whether a project is human subject research. </w:t>
      </w:r>
      <w:r w:rsidRPr="001060FE">
        <w:rPr>
          <w:rFonts w:ascii="Arial" w:hAnsi="Arial" w:cs="Arial"/>
          <w:b/>
          <w:bCs/>
          <w:i/>
          <w:color w:val="FF0000"/>
        </w:rPr>
        <w:t xml:space="preserve">NOTE: The IRB does not provide a determination of </w:t>
      </w:r>
      <w:proofErr w:type="gramStart"/>
      <w:r w:rsidRPr="001060FE">
        <w:rPr>
          <w:rFonts w:ascii="Arial" w:hAnsi="Arial" w:cs="Arial"/>
          <w:b/>
          <w:bCs/>
          <w:i/>
          <w:color w:val="FF0000"/>
        </w:rPr>
        <w:t>not human</w:t>
      </w:r>
      <w:proofErr w:type="gramEnd"/>
      <w:r w:rsidRPr="001060FE">
        <w:rPr>
          <w:rFonts w:ascii="Arial" w:hAnsi="Arial" w:cs="Arial"/>
          <w:b/>
          <w:bCs/>
          <w:i/>
          <w:color w:val="FF0000"/>
        </w:rPr>
        <w:t xml:space="preserve"> subject research when the project has already started or is complete.</w:t>
      </w:r>
    </w:p>
    <w:p w14:paraId="04A78468" w14:textId="77777777" w:rsidR="00B86BE6" w:rsidRPr="001060FE" w:rsidRDefault="00B86BE6" w:rsidP="00B86BE6">
      <w:pPr>
        <w:autoSpaceDE w:val="0"/>
        <w:autoSpaceDN w:val="0"/>
        <w:adjustRightInd w:val="0"/>
        <w:rPr>
          <w:rFonts w:ascii="Arial" w:hAnsi="Arial" w:cs="Arial"/>
          <w:noProof/>
          <w:color w:val="7F7F7F" w:themeColor="text1" w:themeTint="80"/>
        </w:rPr>
      </w:pPr>
    </w:p>
    <w:p w14:paraId="298F4E7E" w14:textId="77777777" w:rsidR="00B86BE6" w:rsidRPr="001060FE" w:rsidRDefault="00B86BE6" w:rsidP="00B86BE6">
      <w:pPr>
        <w:autoSpaceDE w:val="0"/>
        <w:autoSpaceDN w:val="0"/>
        <w:adjustRightInd w:val="0"/>
        <w:jc w:val="center"/>
        <w:rPr>
          <w:rFonts w:ascii="Arial" w:eastAsiaTheme="minorHAnsi" w:hAnsi="Arial" w:cs="Arial"/>
          <w:b/>
          <w:bCs/>
          <w:color w:val="002060"/>
        </w:rPr>
      </w:pPr>
    </w:p>
    <w:p w14:paraId="3A04E73D" w14:textId="77777777" w:rsidR="00A44904" w:rsidRPr="001060FE" w:rsidRDefault="00A44904" w:rsidP="003175EE">
      <w:pPr>
        <w:autoSpaceDE w:val="0"/>
        <w:autoSpaceDN w:val="0"/>
        <w:adjustRightInd w:val="0"/>
        <w:jc w:val="center"/>
        <w:rPr>
          <w:rFonts w:ascii="Arial" w:hAnsi="Arial" w:cs="Arial"/>
          <w:noProof/>
          <w:color w:val="7F7F7F" w:themeColor="text1" w:themeTint="80"/>
        </w:rPr>
      </w:pPr>
    </w:p>
    <w:p w14:paraId="1E22FF12" w14:textId="306E2BD2" w:rsidR="003175EE" w:rsidRPr="001060FE" w:rsidRDefault="00C7325B" w:rsidP="003175EE">
      <w:pPr>
        <w:autoSpaceDE w:val="0"/>
        <w:autoSpaceDN w:val="0"/>
        <w:adjustRightInd w:val="0"/>
        <w:jc w:val="center"/>
        <w:rPr>
          <w:rFonts w:ascii="Arial" w:eastAsiaTheme="minorHAnsi" w:hAnsi="Arial" w:cs="Arial"/>
          <w:b/>
          <w:bCs/>
          <w:color w:val="002060"/>
        </w:rPr>
      </w:pPr>
      <w:r w:rsidRPr="001060FE">
        <w:rPr>
          <w:rFonts w:ascii="Arial" w:eastAsiaTheme="minorHAnsi" w:hAnsi="Arial" w:cs="Arial"/>
          <w:b/>
          <w:bCs/>
          <w:color w:val="002060"/>
        </w:rPr>
        <w:t>Creighton University IRB Not Human Subjects Research Proposal</w:t>
      </w:r>
    </w:p>
    <w:p w14:paraId="7C441091" w14:textId="77777777" w:rsidR="003175EE" w:rsidRPr="001060FE" w:rsidRDefault="003175EE" w:rsidP="003175EE">
      <w:pPr>
        <w:autoSpaceDE w:val="0"/>
        <w:autoSpaceDN w:val="0"/>
        <w:adjustRightInd w:val="0"/>
        <w:jc w:val="center"/>
        <w:rPr>
          <w:rFonts w:ascii="Arial" w:eastAsiaTheme="minorHAnsi" w:hAnsi="Arial" w:cs="Arial"/>
        </w:rPr>
      </w:pPr>
    </w:p>
    <w:p w14:paraId="5BF9642D" w14:textId="46C4816F" w:rsidR="00A975A7" w:rsidRPr="001060FE" w:rsidRDefault="00A975A7" w:rsidP="00A975A7">
      <w:pPr>
        <w:autoSpaceDE w:val="0"/>
        <w:autoSpaceDN w:val="0"/>
        <w:adjustRightInd w:val="0"/>
        <w:rPr>
          <w:rFonts w:ascii="Arial" w:eastAsiaTheme="minorHAnsi" w:hAnsi="Arial" w:cs="Arial"/>
          <w:b/>
          <w:bCs/>
          <w:color w:val="FF0000"/>
        </w:rPr>
      </w:pPr>
      <w:bookmarkStart w:id="0" w:name="_Hlk219982813"/>
      <w:r w:rsidRPr="001060FE">
        <w:rPr>
          <w:rFonts w:ascii="Arial" w:eastAsiaTheme="minorHAnsi" w:hAnsi="Arial" w:cs="Arial"/>
          <w:b/>
          <w:bCs/>
          <w:color w:val="FF0000"/>
        </w:rPr>
        <w:t>Instructions</w:t>
      </w:r>
    </w:p>
    <w:p w14:paraId="0984F3FC" w14:textId="77777777" w:rsidR="00A975A7" w:rsidRPr="001060FE" w:rsidRDefault="00A975A7" w:rsidP="00A975A7">
      <w:pPr>
        <w:autoSpaceDE w:val="0"/>
        <w:autoSpaceDN w:val="0"/>
        <w:adjustRightInd w:val="0"/>
        <w:rPr>
          <w:rFonts w:ascii="Arial" w:eastAsiaTheme="minorHAnsi" w:hAnsi="Arial" w:cs="Arial"/>
          <w:color w:val="FF0000"/>
        </w:rPr>
      </w:pPr>
      <w:r w:rsidRPr="001060FE">
        <w:rPr>
          <w:rFonts w:ascii="Arial" w:eastAsiaTheme="minorHAnsi" w:hAnsi="Arial" w:cs="Arial"/>
          <w:color w:val="FF0000"/>
        </w:rPr>
        <w:t xml:space="preserve">Guidance on what should be included is in red. </w:t>
      </w:r>
      <w:r w:rsidRPr="001060FE">
        <w:rPr>
          <w:rFonts w:ascii="Arial" w:hAnsi="Arial" w:cs="Arial"/>
          <w:iCs/>
          <w:color w:val="FF0000"/>
        </w:rPr>
        <w:t xml:space="preserve">Please submit a proposal in InfoEd that includes all the following sections. </w:t>
      </w:r>
      <w:r w:rsidRPr="001060FE">
        <w:rPr>
          <w:rFonts w:ascii="Arial" w:hAnsi="Arial" w:cs="Arial"/>
          <w:b/>
          <w:bCs/>
          <w:color w:val="FF0000"/>
        </w:rPr>
        <w:t xml:space="preserve">All red text should be removed in the proposal submitted to the IRB for review.  </w:t>
      </w:r>
    </w:p>
    <w:p w14:paraId="1EA6638C" w14:textId="77777777" w:rsidR="00A975A7" w:rsidRPr="001060FE" w:rsidRDefault="00A975A7" w:rsidP="00E839FB">
      <w:pPr>
        <w:autoSpaceDE w:val="0"/>
        <w:autoSpaceDN w:val="0"/>
        <w:adjustRightInd w:val="0"/>
        <w:rPr>
          <w:rFonts w:ascii="Arial" w:eastAsiaTheme="minorHAnsi" w:hAnsi="Arial" w:cs="Arial"/>
          <w:b/>
          <w:bCs/>
        </w:rPr>
      </w:pPr>
    </w:p>
    <w:p w14:paraId="644C08AF" w14:textId="309C9EBE" w:rsidR="00C7325B" w:rsidRPr="001060FE" w:rsidRDefault="00A975A7" w:rsidP="00E839FB">
      <w:pPr>
        <w:autoSpaceDE w:val="0"/>
        <w:autoSpaceDN w:val="0"/>
        <w:adjustRightInd w:val="0"/>
        <w:rPr>
          <w:rFonts w:ascii="Arial" w:eastAsiaTheme="minorHAnsi" w:hAnsi="Arial" w:cs="Arial"/>
          <w:b/>
          <w:bCs/>
        </w:rPr>
      </w:pPr>
      <w:r w:rsidRPr="001060FE">
        <w:rPr>
          <w:rFonts w:ascii="Arial" w:eastAsiaTheme="minorHAnsi" w:hAnsi="Arial" w:cs="Arial"/>
          <w:b/>
          <w:bCs/>
        </w:rPr>
        <w:t>Project Title</w:t>
      </w:r>
      <w:r w:rsidR="00C7325B" w:rsidRPr="001060FE">
        <w:rPr>
          <w:rFonts w:ascii="Arial" w:eastAsiaTheme="minorHAnsi" w:hAnsi="Arial" w:cs="Arial"/>
          <w:b/>
          <w:bCs/>
        </w:rPr>
        <w:t xml:space="preserve">:  </w:t>
      </w:r>
    </w:p>
    <w:p w14:paraId="2B93D34C" w14:textId="77777777" w:rsidR="00C7325B" w:rsidRPr="001060FE" w:rsidRDefault="00C7325B" w:rsidP="00E839FB">
      <w:pPr>
        <w:autoSpaceDE w:val="0"/>
        <w:autoSpaceDN w:val="0"/>
        <w:adjustRightInd w:val="0"/>
        <w:rPr>
          <w:rFonts w:ascii="Arial" w:eastAsiaTheme="minorHAnsi" w:hAnsi="Arial" w:cs="Arial"/>
        </w:rPr>
      </w:pPr>
    </w:p>
    <w:p w14:paraId="52D4C152" w14:textId="70C85A78" w:rsidR="00C7325B" w:rsidRPr="001060FE" w:rsidRDefault="00B86BE6" w:rsidP="00E839FB">
      <w:pPr>
        <w:autoSpaceDE w:val="0"/>
        <w:autoSpaceDN w:val="0"/>
        <w:adjustRightInd w:val="0"/>
        <w:rPr>
          <w:rFonts w:ascii="Arial" w:eastAsiaTheme="minorHAnsi" w:hAnsi="Arial" w:cs="Arial"/>
          <w:b/>
          <w:bCs/>
        </w:rPr>
      </w:pPr>
      <w:r w:rsidRPr="001060FE">
        <w:rPr>
          <w:rFonts w:ascii="Arial" w:eastAsiaTheme="minorHAnsi" w:hAnsi="Arial" w:cs="Arial"/>
          <w:b/>
          <w:bCs/>
        </w:rPr>
        <w:t>Project Leader</w:t>
      </w:r>
      <w:r w:rsidR="00C7325B" w:rsidRPr="001060FE">
        <w:rPr>
          <w:rFonts w:ascii="Arial" w:eastAsiaTheme="minorHAnsi" w:hAnsi="Arial" w:cs="Arial"/>
          <w:b/>
          <w:bCs/>
        </w:rPr>
        <w:t xml:space="preserve">:  </w:t>
      </w:r>
    </w:p>
    <w:p w14:paraId="6087994E" w14:textId="77777777" w:rsidR="00C7325B" w:rsidRPr="001060FE" w:rsidRDefault="00C7325B" w:rsidP="00E839FB">
      <w:pPr>
        <w:autoSpaceDE w:val="0"/>
        <w:autoSpaceDN w:val="0"/>
        <w:adjustRightInd w:val="0"/>
        <w:rPr>
          <w:rFonts w:ascii="Arial" w:eastAsiaTheme="minorHAnsi" w:hAnsi="Arial" w:cs="Arial"/>
        </w:rPr>
      </w:pPr>
    </w:p>
    <w:p w14:paraId="7348F0C0" w14:textId="6869776E" w:rsidR="00243D03" w:rsidRPr="001060FE" w:rsidRDefault="00A975A7" w:rsidP="00E839FB">
      <w:pPr>
        <w:autoSpaceDE w:val="0"/>
        <w:autoSpaceDN w:val="0"/>
        <w:adjustRightInd w:val="0"/>
        <w:rPr>
          <w:rFonts w:ascii="Arial" w:eastAsiaTheme="minorHAnsi" w:hAnsi="Arial" w:cs="Arial"/>
        </w:rPr>
      </w:pPr>
      <w:r w:rsidRPr="001060FE">
        <w:rPr>
          <w:rFonts w:ascii="Arial" w:eastAsiaTheme="minorHAnsi" w:hAnsi="Arial" w:cs="Arial"/>
          <w:b/>
          <w:bCs/>
        </w:rPr>
        <w:t>Team Members</w:t>
      </w:r>
      <w:proofErr w:type="gramStart"/>
      <w:r w:rsidR="00243D03" w:rsidRPr="001060FE">
        <w:rPr>
          <w:rFonts w:ascii="Arial" w:eastAsiaTheme="minorHAnsi" w:hAnsi="Arial" w:cs="Arial"/>
          <w:b/>
          <w:bCs/>
        </w:rPr>
        <w:t xml:space="preserve">:  </w:t>
      </w:r>
      <w:r w:rsidRPr="001060FE">
        <w:rPr>
          <w:rFonts w:ascii="Arial" w:eastAsiaTheme="minorHAnsi" w:hAnsi="Arial" w:cs="Arial"/>
          <w:color w:val="FF0000"/>
        </w:rPr>
        <w:t>(</w:t>
      </w:r>
      <w:proofErr w:type="gramEnd"/>
      <w:r w:rsidRPr="001060FE">
        <w:rPr>
          <w:rFonts w:ascii="Arial" w:eastAsiaTheme="minorHAnsi" w:hAnsi="Arial" w:cs="Arial"/>
          <w:color w:val="FF0000"/>
        </w:rPr>
        <w:t>if applicable; otherwise, delete)</w:t>
      </w:r>
    </w:p>
    <w:p w14:paraId="530A4830" w14:textId="77777777" w:rsidR="00243D03" w:rsidRPr="001060FE" w:rsidRDefault="00243D03" w:rsidP="00E839FB">
      <w:pPr>
        <w:autoSpaceDE w:val="0"/>
        <w:autoSpaceDN w:val="0"/>
        <w:adjustRightInd w:val="0"/>
        <w:rPr>
          <w:rFonts w:ascii="Arial" w:eastAsiaTheme="minorHAnsi" w:hAnsi="Arial" w:cs="Arial"/>
          <w:b/>
          <w:bCs/>
        </w:rPr>
      </w:pPr>
    </w:p>
    <w:p w14:paraId="6E2A91BA" w14:textId="6F57F128" w:rsidR="00243D03" w:rsidRPr="001060FE" w:rsidRDefault="00A975A7" w:rsidP="00E839FB">
      <w:pPr>
        <w:autoSpaceDE w:val="0"/>
        <w:autoSpaceDN w:val="0"/>
        <w:adjustRightInd w:val="0"/>
        <w:rPr>
          <w:rFonts w:ascii="Arial" w:eastAsiaTheme="minorHAnsi" w:hAnsi="Arial" w:cs="Arial"/>
        </w:rPr>
      </w:pPr>
      <w:r w:rsidRPr="001060FE">
        <w:rPr>
          <w:rFonts w:ascii="Arial" w:eastAsiaTheme="minorHAnsi" w:hAnsi="Arial" w:cs="Arial"/>
          <w:b/>
          <w:bCs/>
        </w:rPr>
        <w:t>Mentor</w:t>
      </w:r>
      <w:proofErr w:type="gramStart"/>
      <w:r w:rsidR="00243D03" w:rsidRPr="001060FE">
        <w:rPr>
          <w:rFonts w:ascii="Arial" w:eastAsiaTheme="minorHAnsi" w:hAnsi="Arial" w:cs="Arial"/>
          <w:b/>
          <w:bCs/>
        </w:rPr>
        <w:t xml:space="preserve">:  </w:t>
      </w:r>
      <w:r w:rsidRPr="001060FE">
        <w:rPr>
          <w:rFonts w:ascii="Arial" w:eastAsiaTheme="minorHAnsi" w:hAnsi="Arial" w:cs="Arial"/>
          <w:color w:val="FF0000"/>
        </w:rPr>
        <w:t>(</w:t>
      </w:r>
      <w:proofErr w:type="gramEnd"/>
      <w:r w:rsidRPr="001060FE">
        <w:rPr>
          <w:rFonts w:ascii="Arial" w:eastAsiaTheme="minorHAnsi" w:hAnsi="Arial" w:cs="Arial"/>
          <w:color w:val="FF0000"/>
        </w:rPr>
        <w:t>if applicable; otherwise, delete)</w:t>
      </w:r>
    </w:p>
    <w:p w14:paraId="1A584015" w14:textId="77777777" w:rsidR="00243D03" w:rsidRPr="001060FE" w:rsidRDefault="00243D03" w:rsidP="00E839FB">
      <w:pPr>
        <w:autoSpaceDE w:val="0"/>
        <w:autoSpaceDN w:val="0"/>
        <w:adjustRightInd w:val="0"/>
        <w:rPr>
          <w:rFonts w:ascii="Arial" w:eastAsiaTheme="minorHAnsi" w:hAnsi="Arial" w:cs="Arial"/>
          <w:b/>
          <w:bCs/>
        </w:rPr>
      </w:pPr>
    </w:p>
    <w:p w14:paraId="29CDFA81" w14:textId="6069B366" w:rsidR="00C7325B" w:rsidRPr="001060FE" w:rsidRDefault="00A975A7" w:rsidP="00E839FB">
      <w:pPr>
        <w:autoSpaceDE w:val="0"/>
        <w:autoSpaceDN w:val="0"/>
        <w:adjustRightInd w:val="0"/>
        <w:rPr>
          <w:rFonts w:ascii="Arial" w:eastAsiaTheme="minorHAnsi" w:hAnsi="Arial" w:cs="Arial"/>
          <w:b/>
          <w:bCs/>
        </w:rPr>
      </w:pPr>
      <w:r w:rsidRPr="001060FE">
        <w:rPr>
          <w:rFonts w:ascii="Arial" w:eastAsiaTheme="minorHAnsi" w:hAnsi="Arial" w:cs="Arial"/>
          <w:b/>
          <w:bCs/>
        </w:rPr>
        <w:t>Department/Division</w:t>
      </w:r>
      <w:r w:rsidR="00C7325B" w:rsidRPr="001060FE">
        <w:rPr>
          <w:rFonts w:ascii="Arial" w:eastAsiaTheme="minorHAnsi" w:hAnsi="Arial" w:cs="Arial"/>
          <w:b/>
          <w:bCs/>
        </w:rPr>
        <w:t xml:space="preserve">:  </w:t>
      </w:r>
    </w:p>
    <w:bookmarkEnd w:id="0"/>
    <w:p w14:paraId="7CB32926" w14:textId="77777777" w:rsidR="00C7325B" w:rsidRPr="001060FE" w:rsidRDefault="00C7325B" w:rsidP="00E839FB">
      <w:pPr>
        <w:autoSpaceDE w:val="0"/>
        <w:autoSpaceDN w:val="0"/>
        <w:adjustRightInd w:val="0"/>
        <w:rPr>
          <w:rFonts w:ascii="Arial" w:eastAsiaTheme="minorHAnsi" w:hAnsi="Arial" w:cs="Arial"/>
        </w:rPr>
      </w:pPr>
    </w:p>
    <w:p w14:paraId="78CD0095" w14:textId="2464224B" w:rsidR="00C7325B" w:rsidRPr="001060FE" w:rsidRDefault="00A975A7" w:rsidP="00E839FB">
      <w:pPr>
        <w:autoSpaceDE w:val="0"/>
        <w:autoSpaceDN w:val="0"/>
        <w:adjustRightInd w:val="0"/>
        <w:rPr>
          <w:rFonts w:ascii="Arial" w:eastAsiaTheme="minorHAnsi" w:hAnsi="Arial" w:cs="Arial"/>
          <w:b/>
          <w:bCs/>
        </w:rPr>
      </w:pPr>
      <w:r w:rsidRPr="001060FE">
        <w:rPr>
          <w:rFonts w:ascii="Arial" w:eastAsiaTheme="minorHAnsi" w:hAnsi="Arial" w:cs="Arial"/>
          <w:b/>
          <w:bCs/>
        </w:rPr>
        <w:t>Rationale</w:t>
      </w:r>
      <w:r w:rsidR="00C7325B" w:rsidRPr="001060FE">
        <w:rPr>
          <w:rFonts w:ascii="Arial" w:eastAsiaTheme="minorHAnsi" w:hAnsi="Arial" w:cs="Arial"/>
          <w:b/>
          <w:bCs/>
        </w:rPr>
        <w:t xml:space="preserve">:  </w:t>
      </w:r>
    </w:p>
    <w:p w14:paraId="78E4EED6" w14:textId="0861E5FD" w:rsidR="00C7325B" w:rsidRPr="001060FE" w:rsidRDefault="00C7325B" w:rsidP="00C7325B">
      <w:pPr>
        <w:pStyle w:val="ListParagraph"/>
        <w:numPr>
          <w:ilvl w:val="0"/>
          <w:numId w:val="2"/>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Provide rationale for the project.</w:t>
      </w:r>
    </w:p>
    <w:p w14:paraId="35E59BB3" w14:textId="1EAF6B4B" w:rsidR="00C7325B" w:rsidRPr="001060FE" w:rsidRDefault="00C7325B" w:rsidP="00C7325B">
      <w:pPr>
        <w:pStyle w:val="ListParagraph"/>
        <w:numPr>
          <w:ilvl w:val="0"/>
          <w:numId w:val="2"/>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Why are you doing this project?</w:t>
      </w:r>
    </w:p>
    <w:p w14:paraId="1FD7F900" w14:textId="2E0FFD02" w:rsidR="00C7325B" w:rsidRPr="001060FE" w:rsidRDefault="00C7325B" w:rsidP="00C7325B">
      <w:pPr>
        <w:pStyle w:val="ListParagraph"/>
        <w:numPr>
          <w:ilvl w:val="0"/>
          <w:numId w:val="2"/>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What is the problem you are addressing?</w:t>
      </w:r>
    </w:p>
    <w:p w14:paraId="1977724E" w14:textId="77777777" w:rsidR="00C7325B" w:rsidRPr="001060FE" w:rsidRDefault="00C7325B" w:rsidP="00C7325B">
      <w:pPr>
        <w:autoSpaceDE w:val="0"/>
        <w:autoSpaceDN w:val="0"/>
        <w:adjustRightInd w:val="0"/>
        <w:rPr>
          <w:rFonts w:ascii="Arial" w:eastAsiaTheme="minorHAnsi" w:hAnsi="Arial" w:cs="Arial"/>
        </w:rPr>
      </w:pPr>
    </w:p>
    <w:p w14:paraId="6C93C647" w14:textId="7817E8BD" w:rsidR="00C7325B" w:rsidRPr="001060FE" w:rsidRDefault="00A975A7" w:rsidP="00C7325B">
      <w:pPr>
        <w:autoSpaceDE w:val="0"/>
        <w:autoSpaceDN w:val="0"/>
        <w:adjustRightInd w:val="0"/>
        <w:rPr>
          <w:rFonts w:ascii="Arial" w:eastAsiaTheme="minorHAnsi" w:hAnsi="Arial" w:cs="Arial"/>
          <w:b/>
          <w:bCs/>
        </w:rPr>
      </w:pPr>
      <w:r w:rsidRPr="001060FE">
        <w:rPr>
          <w:rFonts w:ascii="Arial" w:eastAsiaTheme="minorHAnsi" w:hAnsi="Arial" w:cs="Arial"/>
          <w:b/>
          <w:bCs/>
        </w:rPr>
        <w:t>Purpose</w:t>
      </w:r>
      <w:r w:rsidR="00C7325B" w:rsidRPr="001060FE">
        <w:rPr>
          <w:rFonts w:ascii="Arial" w:eastAsiaTheme="minorHAnsi" w:hAnsi="Arial" w:cs="Arial"/>
          <w:b/>
          <w:bCs/>
        </w:rPr>
        <w:t xml:space="preserve">:  </w:t>
      </w:r>
    </w:p>
    <w:p w14:paraId="760A4411" w14:textId="380D2F7E" w:rsidR="00C7325B" w:rsidRPr="001060FE" w:rsidRDefault="00C7325B" w:rsidP="00C7325B">
      <w:pPr>
        <w:pStyle w:val="ListParagraph"/>
        <w:numPr>
          <w:ilvl w:val="0"/>
          <w:numId w:val="3"/>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Clearly define what you are trying to accomplish.</w:t>
      </w:r>
    </w:p>
    <w:p w14:paraId="7A4F10A5" w14:textId="77777777" w:rsidR="00C7325B" w:rsidRPr="001060FE" w:rsidRDefault="00C7325B" w:rsidP="00C7325B">
      <w:pPr>
        <w:autoSpaceDE w:val="0"/>
        <w:autoSpaceDN w:val="0"/>
        <w:adjustRightInd w:val="0"/>
        <w:rPr>
          <w:rFonts w:ascii="Arial" w:eastAsiaTheme="minorHAnsi" w:hAnsi="Arial" w:cs="Arial"/>
        </w:rPr>
      </w:pPr>
    </w:p>
    <w:p w14:paraId="6FEC92A3" w14:textId="44929F98" w:rsidR="00C7325B" w:rsidRPr="001060FE" w:rsidRDefault="00A975A7" w:rsidP="00C7325B">
      <w:pPr>
        <w:autoSpaceDE w:val="0"/>
        <w:autoSpaceDN w:val="0"/>
        <w:adjustRightInd w:val="0"/>
        <w:rPr>
          <w:rFonts w:ascii="Arial" w:eastAsiaTheme="minorHAnsi" w:hAnsi="Arial" w:cs="Arial"/>
          <w:b/>
          <w:bCs/>
        </w:rPr>
      </w:pPr>
      <w:r w:rsidRPr="001060FE">
        <w:rPr>
          <w:rFonts w:ascii="Arial" w:eastAsiaTheme="minorHAnsi" w:hAnsi="Arial" w:cs="Arial"/>
          <w:b/>
          <w:bCs/>
        </w:rPr>
        <w:t>Inclusion Criteria</w:t>
      </w:r>
      <w:r w:rsidR="00C7325B" w:rsidRPr="001060FE">
        <w:rPr>
          <w:rFonts w:ascii="Arial" w:eastAsiaTheme="minorHAnsi" w:hAnsi="Arial" w:cs="Arial"/>
          <w:b/>
          <w:bCs/>
        </w:rPr>
        <w:t xml:space="preserve">:  </w:t>
      </w:r>
    </w:p>
    <w:p w14:paraId="2FADEF9E" w14:textId="77777777" w:rsidR="00C7325B" w:rsidRPr="001060FE" w:rsidRDefault="00C7325B" w:rsidP="00C7325B">
      <w:pPr>
        <w:autoSpaceDE w:val="0"/>
        <w:autoSpaceDN w:val="0"/>
        <w:adjustRightInd w:val="0"/>
        <w:rPr>
          <w:rFonts w:ascii="Arial" w:eastAsiaTheme="minorHAnsi" w:hAnsi="Arial" w:cs="Arial"/>
        </w:rPr>
      </w:pPr>
    </w:p>
    <w:p w14:paraId="0B326150" w14:textId="192BA6A0" w:rsidR="00C7325B" w:rsidRPr="001060FE" w:rsidRDefault="00A975A7" w:rsidP="00C7325B">
      <w:pPr>
        <w:autoSpaceDE w:val="0"/>
        <w:autoSpaceDN w:val="0"/>
        <w:adjustRightInd w:val="0"/>
        <w:rPr>
          <w:rFonts w:ascii="Arial" w:eastAsiaTheme="minorHAnsi" w:hAnsi="Arial" w:cs="Arial"/>
          <w:b/>
          <w:bCs/>
        </w:rPr>
      </w:pPr>
      <w:r w:rsidRPr="001060FE">
        <w:rPr>
          <w:rFonts w:ascii="Arial" w:eastAsiaTheme="minorHAnsi" w:hAnsi="Arial" w:cs="Arial"/>
          <w:b/>
          <w:bCs/>
        </w:rPr>
        <w:t xml:space="preserve">Exclusion Criteria:  </w:t>
      </w:r>
    </w:p>
    <w:p w14:paraId="5DDFEF45" w14:textId="77777777" w:rsidR="00C7325B" w:rsidRPr="001060FE" w:rsidRDefault="00C7325B" w:rsidP="00C7325B">
      <w:pPr>
        <w:autoSpaceDE w:val="0"/>
        <w:autoSpaceDN w:val="0"/>
        <w:adjustRightInd w:val="0"/>
        <w:rPr>
          <w:rFonts w:ascii="Arial" w:eastAsiaTheme="minorHAnsi" w:hAnsi="Arial" w:cs="Arial"/>
        </w:rPr>
      </w:pPr>
    </w:p>
    <w:p w14:paraId="3EDBF79D" w14:textId="0A04753B" w:rsidR="00C7325B" w:rsidRPr="001060FE" w:rsidRDefault="00A975A7" w:rsidP="00C7325B">
      <w:pPr>
        <w:autoSpaceDE w:val="0"/>
        <w:autoSpaceDN w:val="0"/>
        <w:adjustRightInd w:val="0"/>
        <w:rPr>
          <w:rFonts w:ascii="Arial" w:eastAsiaTheme="minorHAnsi" w:hAnsi="Arial" w:cs="Arial"/>
          <w:b/>
          <w:bCs/>
        </w:rPr>
      </w:pPr>
      <w:r w:rsidRPr="001060FE">
        <w:rPr>
          <w:rFonts w:ascii="Arial" w:eastAsiaTheme="minorHAnsi" w:hAnsi="Arial" w:cs="Arial"/>
          <w:b/>
          <w:bCs/>
        </w:rPr>
        <w:t>Design</w:t>
      </w:r>
      <w:r w:rsidR="00C7325B" w:rsidRPr="001060FE">
        <w:rPr>
          <w:rFonts w:ascii="Arial" w:eastAsiaTheme="minorHAnsi" w:hAnsi="Arial" w:cs="Arial"/>
          <w:b/>
          <w:bCs/>
        </w:rPr>
        <w:t xml:space="preserve">:  </w:t>
      </w:r>
    </w:p>
    <w:p w14:paraId="667D826A" w14:textId="21059C46" w:rsidR="00C7325B" w:rsidRPr="001060FE" w:rsidRDefault="00C7325B" w:rsidP="00C7325B">
      <w:pPr>
        <w:pStyle w:val="ListParagraph"/>
        <w:numPr>
          <w:ilvl w:val="0"/>
          <w:numId w:val="3"/>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Clearly describe how you are going to accomplish the project objectives.</w:t>
      </w:r>
    </w:p>
    <w:p w14:paraId="5A665568" w14:textId="7EBCF132" w:rsidR="00C7325B" w:rsidRPr="001060FE" w:rsidRDefault="00C7325B" w:rsidP="00C7325B">
      <w:pPr>
        <w:pStyle w:val="ListParagraph"/>
        <w:numPr>
          <w:ilvl w:val="0"/>
          <w:numId w:val="3"/>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Describe how the data and/or specimens will be obtained, including the source.</w:t>
      </w:r>
    </w:p>
    <w:p w14:paraId="09CC7A56" w14:textId="77777777" w:rsidR="00C7325B" w:rsidRPr="001060FE" w:rsidRDefault="00C7325B" w:rsidP="00C7325B">
      <w:pPr>
        <w:pStyle w:val="ListParagraph"/>
        <w:numPr>
          <w:ilvl w:val="1"/>
          <w:numId w:val="3"/>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 xml:space="preserve">Address whether the data/specimens will be de-identified prior to being obtained. </w:t>
      </w:r>
    </w:p>
    <w:p w14:paraId="6F579634" w14:textId="0D156B92" w:rsidR="00C7325B" w:rsidRPr="001060FE" w:rsidRDefault="00C7325B" w:rsidP="00C7325B">
      <w:pPr>
        <w:pStyle w:val="ListParagraph"/>
        <w:autoSpaceDE w:val="0"/>
        <w:autoSpaceDN w:val="0"/>
        <w:adjustRightInd w:val="0"/>
        <w:ind w:left="1440"/>
        <w:rPr>
          <w:rFonts w:ascii="Arial" w:eastAsiaTheme="minorHAnsi" w:hAnsi="Arial" w:cs="Arial"/>
          <w:b/>
          <w:bCs/>
          <w:color w:val="FF0000"/>
        </w:rPr>
      </w:pPr>
      <w:r w:rsidRPr="001060FE">
        <w:rPr>
          <w:rFonts w:ascii="Arial" w:eastAsiaTheme="minorHAnsi" w:hAnsi="Arial" w:cs="Arial"/>
          <w:b/>
          <w:bCs/>
          <w:i/>
          <w:iCs/>
          <w:color w:val="FF0000"/>
          <w:sz w:val="20"/>
          <w:szCs w:val="20"/>
        </w:rPr>
        <w:t>De-identified data means the data is devoid of the 18 protected health information elements set forth in the HIPAA Privacy Rule, as well as any codes that would enable linkage of the data/specimens to individual identifiers. To be considered de-identified, nobody, including study team members should be able to link the data/specimens back to identifiers.</w:t>
      </w:r>
    </w:p>
    <w:p w14:paraId="6F275790" w14:textId="77777777" w:rsidR="00C7325B" w:rsidRPr="001060FE" w:rsidRDefault="00C7325B" w:rsidP="00C7325B">
      <w:pPr>
        <w:pStyle w:val="ListParagraph"/>
        <w:numPr>
          <w:ilvl w:val="1"/>
          <w:numId w:val="3"/>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 xml:space="preserve">Address whether the project team will have access to a key which links coded data to a living individual. </w:t>
      </w:r>
    </w:p>
    <w:p w14:paraId="4ADA8595" w14:textId="047DF4DC" w:rsidR="00C7325B" w:rsidRPr="001060FE" w:rsidRDefault="00C7325B" w:rsidP="00C7325B">
      <w:pPr>
        <w:pStyle w:val="ListParagraph"/>
        <w:autoSpaceDE w:val="0"/>
        <w:autoSpaceDN w:val="0"/>
        <w:adjustRightInd w:val="0"/>
        <w:ind w:left="1440"/>
        <w:rPr>
          <w:rFonts w:ascii="Arial" w:eastAsiaTheme="minorHAnsi" w:hAnsi="Arial" w:cs="Arial"/>
          <w:b/>
          <w:bCs/>
          <w:i/>
          <w:iCs/>
          <w:color w:val="FF0000"/>
        </w:rPr>
      </w:pPr>
      <w:r w:rsidRPr="001060FE">
        <w:rPr>
          <w:rFonts w:ascii="Arial" w:eastAsiaTheme="minorHAnsi" w:hAnsi="Arial" w:cs="Arial"/>
          <w:b/>
          <w:bCs/>
          <w:i/>
          <w:iCs/>
          <w:color w:val="FF0000"/>
          <w:sz w:val="20"/>
          <w:szCs w:val="20"/>
        </w:rPr>
        <w:t>According to federal guidance, coded data is considered identifiable when an investigator has access to the coding system/linker file.</w:t>
      </w:r>
    </w:p>
    <w:p w14:paraId="32DAF72A" w14:textId="7DBAE311" w:rsidR="00C7325B" w:rsidRPr="001060FE" w:rsidRDefault="00C7325B" w:rsidP="00C7325B">
      <w:pPr>
        <w:pStyle w:val="ListParagraph"/>
        <w:numPr>
          <w:ilvl w:val="0"/>
          <w:numId w:val="3"/>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Include a list of data and/or a description of specimens to be collected.</w:t>
      </w:r>
    </w:p>
    <w:p w14:paraId="49A0973B" w14:textId="1D1227C4" w:rsidR="00C7325B" w:rsidRPr="001060FE" w:rsidRDefault="00C7325B" w:rsidP="00C7325B">
      <w:pPr>
        <w:pStyle w:val="ListParagraph"/>
        <w:numPr>
          <w:ilvl w:val="0"/>
          <w:numId w:val="3"/>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Address whether any attempts will be made to match individual patients/facilities to the data.</w:t>
      </w:r>
    </w:p>
    <w:p w14:paraId="0A9A3439" w14:textId="77777777" w:rsidR="00C7325B" w:rsidRPr="001060FE" w:rsidRDefault="00C7325B" w:rsidP="00C7325B">
      <w:pPr>
        <w:autoSpaceDE w:val="0"/>
        <w:autoSpaceDN w:val="0"/>
        <w:adjustRightInd w:val="0"/>
        <w:rPr>
          <w:rFonts w:ascii="Arial" w:eastAsiaTheme="minorHAnsi" w:hAnsi="Arial" w:cs="Arial"/>
        </w:rPr>
      </w:pPr>
    </w:p>
    <w:p w14:paraId="670DC6FB" w14:textId="3894C7F9" w:rsidR="00C7325B" w:rsidRPr="001060FE" w:rsidRDefault="00A975A7" w:rsidP="00C7325B">
      <w:pPr>
        <w:autoSpaceDE w:val="0"/>
        <w:autoSpaceDN w:val="0"/>
        <w:adjustRightInd w:val="0"/>
        <w:rPr>
          <w:rFonts w:ascii="Arial" w:eastAsiaTheme="minorHAnsi" w:hAnsi="Arial" w:cs="Arial"/>
          <w:b/>
          <w:bCs/>
        </w:rPr>
      </w:pPr>
      <w:r w:rsidRPr="001060FE">
        <w:rPr>
          <w:rFonts w:ascii="Arial" w:eastAsiaTheme="minorHAnsi" w:hAnsi="Arial" w:cs="Arial"/>
          <w:b/>
          <w:bCs/>
        </w:rPr>
        <w:t>Results</w:t>
      </w:r>
      <w:r w:rsidR="00C7325B" w:rsidRPr="001060FE">
        <w:rPr>
          <w:rFonts w:ascii="Arial" w:eastAsiaTheme="minorHAnsi" w:hAnsi="Arial" w:cs="Arial"/>
          <w:b/>
          <w:bCs/>
        </w:rPr>
        <w:t xml:space="preserve">:  </w:t>
      </w:r>
    </w:p>
    <w:p w14:paraId="6BB347CE" w14:textId="357F5C60" w:rsidR="001060FE" w:rsidRPr="001060FE" w:rsidRDefault="00C7325B" w:rsidP="008216E2">
      <w:pPr>
        <w:pStyle w:val="ListParagraph"/>
        <w:numPr>
          <w:ilvl w:val="0"/>
          <w:numId w:val="4"/>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Describe how the results of the project will be used or disseminated.</w:t>
      </w:r>
    </w:p>
    <w:p w14:paraId="7207A557" w14:textId="77777777" w:rsidR="001060FE" w:rsidRPr="001060FE" w:rsidRDefault="001060FE">
      <w:pPr>
        <w:spacing w:after="200" w:line="276" w:lineRule="auto"/>
        <w:rPr>
          <w:rFonts w:ascii="Arial" w:eastAsiaTheme="minorHAnsi" w:hAnsi="Arial" w:cs="Arial"/>
          <w:color w:val="FF0000"/>
        </w:rPr>
      </w:pPr>
      <w:r w:rsidRPr="001060FE">
        <w:rPr>
          <w:rFonts w:ascii="Arial" w:eastAsiaTheme="minorHAnsi" w:hAnsi="Arial" w:cs="Arial"/>
          <w:color w:val="FF0000"/>
        </w:rPr>
        <w:br w:type="page"/>
      </w:r>
    </w:p>
    <w:p w14:paraId="39A1F76D" w14:textId="77777777" w:rsidR="001060FE" w:rsidRPr="001060FE" w:rsidRDefault="001060FE" w:rsidP="001060FE">
      <w:pPr>
        <w:autoSpaceDE w:val="0"/>
        <w:autoSpaceDN w:val="0"/>
        <w:adjustRightInd w:val="0"/>
        <w:jc w:val="center"/>
        <w:rPr>
          <w:rFonts w:ascii="Arial" w:hAnsi="Arial" w:cs="Arial"/>
          <w:noProof/>
          <w:color w:val="7F7F7F" w:themeColor="text1" w:themeTint="80"/>
          <w:sz w:val="18"/>
        </w:rPr>
      </w:pPr>
    </w:p>
    <w:p w14:paraId="159DD8D5" w14:textId="77777777" w:rsidR="001060FE" w:rsidRPr="001060FE" w:rsidRDefault="001060FE" w:rsidP="001060FE">
      <w:pPr>
        <w:rPr>
          <w:rFonts w:ascii="Arial" w:hAnsi="Arial" w:cs="Arial"/>
          <w:i/>
          <w:color w:val="FF0000"/>
        </w:rPr>
      </w:pPr>
      <w:r w:rsidRPr="001060FE">
        <w:rPr>
          <w:rFonts w:ascii="Arial" w:hAnsi="Arial" w:cs="Arial"/>
          <w:i/>
          <w:color w:val="FF0000"/>
        </w:rPr>
        <w:t xml:space="preserve">This Quality Improvement Project Proposal Template is intended only for projects that do not meet the criteria of human subject research. </w:t>
      </w:r>
    </w:p>
    <w:p w14:paraId="63941AC0" w14:textId="77777777" w:rsidR="001060FE" w:rsidRPr="001060FE" w:rsidRDefault="001060FE" w:rsidP="001060FE">
      <w:pPr>
        <w:rPr>
          <w:rFonts w:ascii="Arial" w:hAnsi="Arial" w:cs="Arial"/>
          <w:i/>
          <w:color w:val="FF0000"/>
        </w:rPr>
      </w:pPr>
    </w:p>
    <w:p w14:paraId="43D31A81" w14:textId="77777777" w:rsidR="001060FE" w:rsidRPr="001060FE" w:rsidRDefault="001060FE" w:rsidP="001060FE">
      <w:pPr>
        <w:rPr>
          <w:rFonts w:ascii="Arial" w:hAnsi="Arial" w:cs="Arial"/>
          <w:i/>
          <w:color w:val="FF0000"/>
        </w:rPr>
      </w:pPr>
      <w:r w:rsidRPr="001060FE">
        <w:rPr>
          <w:rFonts w:ascii="Arial" w:hAnsi="Arial" w:cs="Arial"/>
          <w:i/>
          <w:color w:val="FF0000"/>
        </w:rPr>
        <w:t xml:space="preserve">IRB review is not required when a project does not meet the regulatory definition of human </w:t>
      </w:r>
      <w:proofErr w:type="gramStart"/>
      <w:r w:rsidRPr="001060FE">
        <w:rPr>
          <w:rFonts w:ascii="Arial" w:hAnsi="Arial" w:cs="Arial"/>
          <w:i/>
          <w:color w:val="FF0000"/>
        </w:rPr>
        <w:t>subjects</w:t>
      </w:r>
      <w:proofErr w:type="gramEnd"/>
      <w:r w:rsidRPr="001060FE">
        <w:rPr>
          <w:rFonts w:ascii="Arial" w:hAnsi="Arial" w:cs="Arial"/>
          <w:i/>
          <w:color w:val="FF0000"/>
        </w:rPr>
        <w:t xml:space="preserve"> research. However, if you plan to publish or present the project results at a conference, the journal or conference organizers may require IRB review. It is recommended to consult with the IRB Office when it’s uncertain whether a project is human subject research. </w:t>
      </w:r>
    </w:p>
    <w:p w14:paraId="14ACB024" w14:textId="77777777" w:rsidR="001060FE" w:rsidRPr="001060FE" w:rsidRDefault="001060FE" w:rsidP="001060FE">
      <w:pPr>
        <w:rPr>
          <w:rFonts w:ascii="Arial" w:hAnsi="Arial" w:cs="Arial"/>
          <w:i/>
          <w:color w:val="FF0000"/>
        </w:rPr>
      </w:pPr>
    </w:p>
    <w:p w14:paraId="3FEE106C" w14:textId="77777777" w:rsidR="001060FE" w:rsidRPr="001060FE" w:rsidRDefault="001060FE" w:rsidP="001060FE">
      <w:pPr>
        <w:rPr>
          <w:rFonts w:ascii="Arial" w:hAnsi="Arial" w:cs="Arial"/>
          <w:b/>
          <w:bCs/>
          <w:i/>
          <w:color w:val="FF0000"/>
        </w:rPr>
      </w:pPr>
      <w:r w:rsidRPr="001060FE">
        <w:rPr>
          <w:rFonts w:ascii="Arial" w:hAnsi="Arial" w:cs="Arial"/>
          <w:b/>
          <w:bCs/>
          <w:i/>
          <w:color w:val="FF0000"/>
        </w:rPr>
        <w:t xml:space="preserve">NOTE: The IRB does not provide a determination of </w:t>
      </w:r>
      <w:proofErr w:type="gramStart"/>
      <w:r w:rsidRPr="001060FE">
        <w:rPr>
          <w:rFonts w:ascii="Arial" w:hAnsi="Arial" w:cs="Arial"/>
          <w:b/>
          <w:bCs/>
          <w:i/>
          <w:color w:val="FF0000"/>
        </w:rPr>
        <w:t>not human</w:t>
      </w:r>
      <w:proofErr w:type="gramEnd"/>
      <w:r w:rsidRPr="001060FE">
        <w:rPr>
          <w:rFonts w:ascii="Arial" w:hAnsi="Arial" w:cs="Arial"/>
          <w:b/>
          <w:bCs/>
          <w:i/>
          <w:color w:val="FF0000"/>
        </w:rPr>
        <w:t xml:space="preserve"> subject research when the project has already started or is complete.</w:t>
      </w:r>
    </w:p>
    <w:p w14:paraId="7F85FD8D" w14:textId="525CF5D2" w:rsidR="0040182A" w:rsidRDefault="0040182A" w:rsidP="0040182A">
      <w:pPr>
        <w:spacing w:line="276" w:lineRule="auto"/>
        <w:rPr>
          <w:rFonts w:ascii="Arial" w:eastAsiaTheme="minorHAnsi" w:hAnsi="Arial" w:cs="Arial"/>
          <w:b/>
          <w:bCs/>
          <w:color w:val="002060"/>
        </w:rPr>
      </w:pPr>
    </w:p>
    <w:p w14:paraId="10322083" w14:textId="77777777" w:rsidR="0040182A" w:rsidRDefault="0040182A" w:rsidP="0040182A">
      <w:pPr>
        <w:spacing w:line="276" w:lineRule="auto"/>
        <w:rPr>
          <w:rFonts w:ascii="Arial" w:eastAsiaTheme="minorHAnsi" w:hAnsi="Arial" w:cs="Arial"/>
          <w:b/>
          <w:bCs/>
          <w:color w:val="002060"/>
        </w:rPr>
      </w:pPr>
    </w:p>
    <w:p w14:paraId="59E9100C" w14:textId="77777777" w:rsidR="0040182A" w:rsidRDefault="0040182A" w:rsidP="0040182A">
      <w:pPr>
        <w:spacing w:line="276" w:lineRule="auto"/>
        <w:rPr>
          <w:rFonts w:ascii="Arial" w:eastAsiaTheme="minorHAnsi" w:hAnsi="Arial" w:cs="Arial"/>
          <w:b/>
          <w:bCs/>
          <w:color w:val="002060"/>
        </w:rPr>
      </w:pPr>
    </w:p>
    <w:p w14:paraId="77D2C25E" w14:textId="2768EE2D" w:rsidR="001060FE" w:rsidRPr="001060FE" w:rsidRDefault="001060FE" w:rsidP="001060FE">
      <w:pPr>
        <w:autoSpaceDE w:val="0"/>
        <w:autoSpaceDN w:val="0"/>
        <w:adjustRightInd w:val="0"/>
        <w:jc w:val="center"/>
        <w:rPr>
          <w:rFonts w:ascii="Arial" w:eastAsiaTheme="minorHAnsi" w:hAnsi="Arial" w:cs="Arial"/>
          <w:b/>
          <w:bCs/>
          <w:color w:val="002060"/>
        </w:rPr>
      </w:pPr>
      <w:r w:rsidRPr="001060FE">
        <w:rPr>
          <w:rFonts w:ascii="Arial" w:eastAsiaTheme="minorHAnsi" w:hAnsi="Arial" w:cs="Arial"/>
          <w:b/>
          <w:bCs/>
          <w:color w:val="002060"/>
        </w:rPr>
        <w:t>Creighton University IRB Quality Improvement Proposal</w:t>
      </w:r>
    </w:p>
    <w:p w14:paraId="6B7799A4" w14:textId="77777777" w:rsidR="001060FE" w:rsidRPr="001060FE" w:rsidRDefault="001060FE" w:rsidP="001060FE">
      <w:pPr>
        <w:autoSpaceDE w:val="0"/>
        <w:autoSpaceDN w:val="0"/>
        <w:adjustRightInd w:val="0"/>
        <w:jc w:val="center"/>
        <w:rPr>
          <w:rFonts w:ascii="Arial" w:eastAsiaTheme="minorHAnsi" w:hAnsi="Arial" w:cs="Arial"/>
        </w:rPr>
      </w:pPr>
    </w:p>
    <w:p w14:paraId="664E0E67" w14:textId="77777777" w:rsidR="001060FE" w:rsidRPr="001060FE" w:rsidRDefault="001060FE" w:rsidP="001060FE">
      <w:pPr>
        <w:autoSpaceDE w:val="0"/>
        <w:autoSpaceDN w:val="0"/>
        <w:adjustRightInd w:val="0"/>
        <w:rPr>
          <w:rFonts w:ascii="Arial" w:eastAsiaTheme="minorHAnsi" w:hAnsi="Arial" w:cs="Arial"/>
          <w:b/>
          <w:bCs/>
          <w:color w:val="FF0000"/>
        </w:rPr>
      </w:pPr>
      <w:bookmarkStart w:id="1" w:name="_Hlk219991930"/>
      <w:r w:rsidRPr="001060FE">
        <w:rPr>
          <w:rFonts w:ascii="Arial" w:eastAsiaTheme="minorHAnsi" w:hAnsi="Arial" w:cs="Arial"/>
          <w:b/>
          <w:bCs/>
          <w:color w:val="FF0000"/>
        </w:rPr>
        <w:t>Instructions</w:t>
      </w:r>
    </w:p>
    <w:p w14:paraId="5B8B7FED" w14:textId="77777777" w:rsidR="001060FE" w:rsidRPr="001060FE" w:rsidRDefault="001060FE" w:rsidP="001060FE">
      <w:pPr>
        <w:autoSpaceDE w:val="0"/>
        <w:autoSpaceDN w:val="0"/>
        <w:adjustRightInd w:val="0"/>
        <w:rPr>
          <w:rFonts w:ascii="Arial" w:eastAsiaTheme="minorHAnsi" w:hAnsi="Arial" w:cs="Arial"/>
          <w:color w:val="FF0000"/>
        </w:rPr>
      </w:pPr>
      <w:r w:rsidRPr="001060FE">
        <w:rPr>
          <w:rFonts w:ascii="Arial" w:eastAsiaTheme="minorHAnsi" w:hAnsi="Arial" w:cs="Arial"/>
          <w:color w:val="FF0000"/>
        </w:rPr>
        <w:t xml:space="preserve">Guidance on what should be included is in red. </w:t>
      </w:r>
      <w:r w:rsidRPr="001060FE">
        <w:rPr>
          <w:rFonts w:ascii="Arial" w:hAnsi="Arial" w:cs="Arial"/>
          <w:iCs/>
          <w:color w:val="FF0000"/>
        </w:rPr>
        <w:t xml:space="preserve">Please submit a proposal in InfoEd that includes all the following sections. </w:t>
      </w:r>
      <w:r w:rsidRPr="001060FE">
        <w:rPr>
          <w:rFonts w:ascii="Arial" w:hAnsi="Arial" w:cs="Arial"/>
          <w:b/>
          <w:bCs/>
          <w:color w:val="FF0000"/>
        </w:rPr>
        <w:t xml:space="preserve">All red text should be removed in the proposal submitted to the IRB for review.  </w:t>
      </w:r>
    </w:p>
    <w:bookmarkEnd w:id="1"/>
    <w:p w14:paraId="11B78044" w14:textId="77777777" w:rsidR="001060FE" w:rsidRPr="001060FE" w:rsidRDefault="001060FE" w:rsidP="001060FE">
      <w:pPr>
        <w:autoSpaceDE w:val="0"/>
        <w:autoSpaceDN w:val="0"/>
        <w:adjustRightInd w:val="0"/>
        <w:rPr>
          <w:rFonts w:ascii="Arial" w:eastAsiaTheme="minorHAnsi" w:hAnsi="Arial" w:cs="Arial"/>
          <w:b/>
          <w:bCs/>
        </w:rPr>
      </w:pPr>
    </w:p>
    <w:p w14:paraId="47C06A06" w14:textId="77777777" w:rsidR="001060FE" w:rsidRPr="001060FE" w:rsidRDefault="001060FE" w:rsidP="001060FE">
      <w:pPr>
        <w:autoSpaceDE w:val="0"/>
        <w:autoSpaceDN w:val="0"/>
        <w:adjustRightInd w:val="0"/>
        <w:rPr>
          <w:rFonts w:ascii="Arial" w:eastAsiaTheme="minorHAnsi" w:hAnsi="Arial" w:cs="Arial"/>
          <w:b/>
          <w:bCs/>
        </w:rPr>
      </w:pPr>
      <w:r w:rsidRPr="001060FE">
        <w:rPr>
          <w:rFonts w:ascii="Arial" w:eastAsiaTheme="minorHAnsi" w:hAnsi="Arial" w:cs="Arial"/>
          <w:b/>
          <w:bCs/>
        </w:rPr>
        <w:t xml:space="preserve">Project Title:  </w:t>
      </w:r>
    </w:p>
    <w:p w14:paraId="3BB0404C" w14:textId="77777777" w:rsidR="001060FE" w:rsidRPr="001060FE" w:rsidRDefault="001060FE" w:rsidP="001060FE">
      <w:pPr>
        <w:autoSpaceDE w:val="0"/>
        <w:autoSpaceDN w:val="0"/>
        <w:adjustRightInd w:val="0"/>
        <w:rPr>
          <w:rFonts w:ascii="Arial" w:eastAsiaTheme="minorHAnsi" w:hAnsi="Arial" w:cs="Arial"/>
        </w:rPr>
      </w:pPr>
    </w:p>
    <w:p w14:paraId="739F6E76" w14:textId="77777777" w:rsidR="001060FE" w:rsidRPr="001060FE" w:rsidRDefault="001060FE" w:rsidP="001060FE">
      <w:pPr>
        <w:autoSpaceDE w:val="0"/>
        <w:autoSpaceDN w:val="0"/>
        <w:adjustRightInd w:val="0"/>
        <w:rPr>
          <w:rFonts w:ascii="Arial" w:eastAsiaTheme="minorHAnsi" w:hAnsi="Arial" w:cs="Arial"/>
          <w:b/>
          <w:bCs/>
        </w:rPr>
      </w:pPr>
      <w:r w:rsidRPr="001060FE">
        <w:rPr>
          <w:rFonts w:ascii="Arial" w:eastAsiaTheme="minorHAnsi" w:hAnsi="Arial" w:cs="Arial"/>
          <w:b/>
          <w:bCs/>
        </w:rPr>
        <w:t xml:space="preserve">Project Leader:  </w:t>
      </w:r>
    </w:p>
    <w:p w14:paraId="465D9050" w14:textId="77777777" w:rsidR="001060FE" w:rsidRPr="001060FE" w:rsidRDefault="001060FE" w:rsidP="001060FE">
      <w:pPr>
        <w:autoSpaceDE w:val="0"/>
        <w:autoSpaceDN w:val="0"/>
        <w:adjustRightInd w:val="0"/>
        <w:rPr>
          <w:rFonts w:ascii="Arial" w:eastAsiaTheme="minorHAnsi" w:hAnsi="Arial" w:cs="Arial"/>
        </w:rPr>
      </w:pPr>
    </w:p>
    <w:p w14:paraId="0E763930" w14:textId="77777777" w:rsidR="001060FE" w:rsidRPr="001060FE" w:rsidRDefault="001060FE" w:rsidP="001060FE">
      <w:pPr>
        <w:autoSpaceDE w:val="0"/>
        <w:autoSpaceDN w:val="0"/>
        <w:adjustRightInd w:val="0"/>
        <w:rPr>
          <w:rFonts w:ascii="Arial" w:eastAsiaTheme="minorHAnsi" w:hAnsi="Arial" w:cs="Arial"/>
        </w:rPr>
      </w:pPr>
      <w:r w:rsidRPr="001060FE">
        <w:rPr>
          <w:rFonts w:ascii="Arial" w:eastAsiaTheme="minorHAnsi" w:hAnsi="Arial" w:cs="Arial"/>
          <w:b/>
          <w:bCs/>
        </w:rPr>
        <w:t>Team Members</w:t>
      </w:r>
      <w:proofErr w:type="gramStart"/>
      <w:r w:rsidRPr="001060FE">
        <w:rPr>
          <w:rFonts w:ascii="Arial" w:eastAsiaTheme="minorHAnsi" w:hAnsi="Arial" w:cs="Arial"/>
          <w:b/>
          <w:bCs/>
        </w:rPr>
        <w:t xml:space="preserve">:  </w:t>
      </w:r>
      <w:bookmarkStart w:id="2" w:name="_Hlk219991989"/>
      <w:r w:rsidRPr="001060FE">
        <w:rPr>
          <w:rFonts w:ascii="Arial" w:eastAsiaTheme="minorHAnsi" w:hAnsi="Arial" w:cs="Arial"/>
          <w:color w:val="FF0000"/>
        </w:rPr>
        <w:t>(</w:t>
      </w:r>
      <w:proofErr w:type="gramEnd"/>
      <w:r w:rsidRPr="001060FE">
        <w:rPr>
          <w:rFonts w:ascii="Arial" w:eastAsiaTheme="minorHAnsi" w:hAnsi="Arial" w:cs="Arial"/>
          <w:color w:val="FF0000"/>
        </w:rPr>
        <w:t>if applicable; otherwise, delete)</w:t>
      </w:r>
      <w:bookmarkEnd w:id="2"/>
    </w:p>
    <w:p w14:paraId="687C9E08" w14:textId="77777777" w:rsidR="001060FE" w:rsidRPr="001060FE" w:rsidRDefault="001060FE" w:rsidP="001060FE">
      <w:pPr>
        <w:autoSpaceDE w:val="0"/>
        <w:autoSpaceDN w:val="0"/>
        <w:adjustRightInd w:val="0"/>
        <w:rPr>
          <w:rFonts w:ascii="Arial" w:eastAsiaTheme="minorHAnsi" w:hAnsi="Arial" w:cs="Arial"/>
          <w:b/>
          <w:bCs/>
        </w:rPr>
      </w:pPr>
    </w:p>
    <w:p w14:paraId="0FC79092" w14:textId="77777777" w:rsidR="001060FE" w:rsidRPr="001060FE" w:rsidRDefault="001060FE" w:rsidP="001060FE">
      <w:pPr>
        <w:autoSpaceDE w:val="0"/>
        <w:autoSpaceDN w:val="0"/>
        <w:adjustRightInd w:val="0"/>
        <w:rPr>
          <w:rFonts w:ascii="Arial" w:eastAsiaTheme="minorHAnsi" w:hAnsi="Arial" w:cs="Arial"/>
          <w:b/>
          <w:bCs/>
        </w:rPr>
      </w:pPr>
      <w:r w:rsidRPr="001060FE">
        <w:rPr>
          <w:rFonts w:ascii="Arial" w:eastAsiaTheme="minorHAnsi" w:hAnsi="Arial" w:cs="Arial"/>
          <w:b/>
          <w:bCs/>
        </w:rPr>
        <w:t>Mentor</w:t>
      </w:r>
      <w:proofErr w:type="gramStart"/>
      <w:r w:rsidRPr="001060FE">
        <w:rPr>
          <w:rFonts w:ascii="Arial" w:eastAsiaTheme="minorHAnsi" w:hAnsi="Arial" w:cs="Arial"/>
          <w:b/>
          <w:bCs/>
        </w:rPr>
        <w:t xml:space="preserve">:  </w:t>
      </w:r>
      <w:r w:rsidRPr="001060FE">
        <w:rPr>
          <w:rFonts w:ascii="Arial" w:eastAsiaTheme="minorHAnsi" w:hAnsi="Arial" w:cs="Arial"/>
          <w:color w:val="FF0000"/>
        </w:rPr>
        <w:t>(</w:t>
      </w:r>
      <w:proofErr w:type="gramEnd"/>
      <w:r w:rsidRPr="001060FE">
        <w:rPr>
          <w:rFonts w:ascii="Arial" w:eastAsiaTheme="minorHAnsi" w:hAnsi="Arial" w:cs="Arial"/>
          <w:color w:val="FF0000"/>
        </w:rPr>
        <w:t>if applicable; otherwise, delete)</w:t>
      </w:r>
    </w:p>
    <w:p w14:paraId="7601E795" w14:textId="77777777" w:rsidR="001060FE" w:rsidRPr="001060FE" w:rsidRDefault="001060FE" w:rsidP="001060FE">
      <w:pPr>
        <w:autoSpaceDE w:val="0"/>
        <w:autoSpaceDN w:val="0"/>
        <w:adjustRightInd w:val="0"/>
        <w:rPr>
          <w:rFonts w:ascii="Arial" w:eastAsiaTheme="minorHAnsi" w:hAnsi="Arial" w:cs="Arial"/>
          <w:b/>
          <w:bCs/>
        </w:rPr>
      </w:pPr>
    </w:p>
    <w:p w14:paraId="421E4853" w14:textId="77777777" w:rsidR="001060FE" w:rsidRPr="001060FE" w:rsidRDefault="001060FE" w:rsidP="001060FE">
      <w:pPr>
        <w:autoSpaceDE w:val="0"/>
        <w:autoSpaceDN w:val="0"/>
        <w:adjustRightInd w:val="0"/>
        <w:rPr>
          <w:rFonts w:ascii="Arial" w:eastAsiaTheme="minorHAnsi" w:hAnsi="Arial" w:cs="Arial"/>
          <w:b/>
          <w:bCs/>
        </w:rPr>
      </w:pPr>
      <w:r w:rsidRPr="001060FE">
        <w:rPr>
          <w:rFonts w:ascii="Arial" w:eastAsiaTheme="minorHAnsi" w:hAnsi="Arial" w:cs="Arial"/>
          <w:b/>
          <w:bCs/>
        </w:rPr>
        <w:t xml:space="preserve">Department/Division:  </w:t>
      </w:r>
    </w:p>
    <w:p w14:paraId="1EC9621C" w14:textId="77777777" w:rsidR="001060FE" w:rsidRPr="001060FE" w:rsidRDefault="001060FE" w:rsidP="001060FE">
      <w:pPr>
        <w:autoSpaceDE w:val="0"/>
        <w:autoSpaceDN w:val="0"/>
        <w:adjustRightInd w:val="0"/>
        <w:rPr>
          <w:rFonts w:ascii="Arial" w:eastAsiaTheme="minorHAnsi" w:hAnsi="Arial" w:cs="Arial"/>
          <w:b/>
          <w:bCs/>
        </w:rPr>
      </w:pPr>
    </w:p>
    <w:p w14:paraId="2EC58A5D" w14:textId="77777777" w:rsidR="001060FE" w:rsidRPr="001060FE" w:rsidRDefault="001060FE" w:rsidP="001060FE">
      <w:pPr>
        <w:autoSpaceDE w:val="0"/>
        <w:autoSpaceDN w:val="0"/>
        <w:adjustRightInd w:val="0"/>
        <w:rPr>
          <w:rFonts w:ascii="Arial" w:eastAsiaTheme="minorHAnsi" w:hAnsi="Arial" w:cs="Arial"/>
        </w:rPr>
      </w:pPr>
      <w:r w:rsidRPr="001060FE">
        <w:rPr>
          <w:rFonts w:ascii="Arial" w:eastAsiaTheme="minorHAnsi" w:hAnsi="Arial" w:cs="Arial"/>
          <w:b/>
          <w:bCs/>
        </w:rPr>
        <w:t xml:space="preserve">Background/Problem Statement:  </w:t>
      </w:r>
    </w:p>
    <w:p w14:paraId="6B59E27B" w14:textId="77777777" w:rsidR="001060FE" w:rsidRPr="001060FE" w:rsidRDefault="001060FE" w:rsidP="001060FE">
      <w:pPr>
        <w:pStyle w:val="ListParagraph"/>
        <w:numPr>
          <w:ilvl w:val="0"/>
          <w:numId w:val="5"/>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 xml:space="preserve">Provide a summary of the literature, rationale for the quality improvement proposal, and any preliminary findings. </w:t>
      </w:r>
    </w:p>
    <w:p w14:paraId="72527A92" w14:textId="77777777" w:rsidR="001060FE" w:rsidRPr="001060FE" w:rsidRDefault="001060FE" w:rsidP="001060FE">
      <w:pPr>
        <w:pStyle w:val="ListParagraph"/>
        <w:numPr>
          <w:ilvl w:val="0"/>
          <w:numId w:val="5"/>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Why are you doing this project?</w:t>
      </w:r>
    </w:p>
    <w:p w14:paraId="613536D6" w14:textId="77777777" w:rsidR="001060FE" w:rsidRPr="001060FE" w:rsidRDefault="001060FE" w:rsidP="001060FE">
      <w:pPr>
        <w:pStyle w:val="ListParagraph"/>
        <w:numPr>
          <w:ilvl w:val="0"/>
          <w:numId w:val="5"/>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What is the problem you are addressing?</w:t>
      </w:r>
    </w:p>
    <w:p w14:paraId="51859D10" w14:textId="77777777" w:rsidR="001060FE" w:rsidRPr="001060FE" w:rsidRDefault="001060FE" w:rsidP="001060FE">
      <w:pPr>
        <w:autoSpaceDE w:val="0"/>
        <w:autoSpaceDN w:val="0"/>
        <w:adjustRightInd w:val="0"/>
        <w:rPr>
          <w:rFonts w:ascii="Arial" w:eastAsiaTheme="minorHAnsi" w:hAnsi="Arial" w:cs="Arial"/>
          <w:b/>
          <w:bCs/>
        </w:rPr>
      </w:pPr>
    </w:p>
    <w:p w14:paraId="0DE7492E" w14:textId="77777777" w:rsidR="001060FE" w:rsidRPr="001060FE" w:rsidRDefault="001060FE" w:rsidP="001060FE">
      <w:pPr>
        <w:autoSpaceDE w:val="0"/>
        <w:autoSpaceDN w:val="0"/>
        <w:adjustRightInd w:val="0"/>
        <w:rPr>
          <w:rFonts w:ascii="Arial" w:eastAsiaTheme="minorHAnsi" w:hAnsi="Arial" w:cs="Arial"/>
        </w:rPr>
      </w:pPr>
      <w:r w:rsidRPr="001060FE">
        <w:rPr>
          <w:rFonts w:ascii="Arial" w:eastAsiaTheme="minorHAnsi" w:hAnsi="Arial" w:cs="Arial"/>
          <w:b/>
          <w:bCs/>
        </w:rPr>
        <w:t xml:space="preserve">Current Condition:  </w:t>
      </w:r>
    </w:p>
    <w:p w14:paraId="7CEF1F6E" w14:textId="77777777" w:rsidR="001060FE" w:rsidRPr="001060FE" w:rsidRDefault="001060FE" w:rsidP="001060FE">
      <w:pPr>
        <w:pStyle w:val="ListParagraph"/>
        <w:numPr>
          <w:ilvl w:val="0"/>
          <w:numId w:val="7"/>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What is going on now that makes you think it needs to be improved?</w:t>
      </w:r>
    </w:p>
    <w:p w14:paraId="7C95C83A" w14:textId="77777777" w:rsidR="001060FE" w:rsidRPr="001060FE" w:rsidRDefault="001060FE" w:rsidP="001060FE">
      <w:pPr>
        <w:numPr>
          <w:ilvl w:val="0"/>
          <w:numId w:val="6"/>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Who is affected?</w:t>
      </w:r>
    </w:p>
    <w:p w14:paraId="192F5049" w14:textId="77777777" w:rsidR="001060FE" w:rsidRPr="001060FE" w:rsidRDefault="001060FE" w:rsidP="001060FE">
      <w:pPr>
        <w:numPr>
          <w:ilvl w:val="0"/>
          <w:numId w:val="6"/>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When is it a problem?</w:t>
      </w:r>
    </w:p>
    <w:p w14:paraId="4727B3B2" w14:textId="77777777" w:rsidR="001060FE" w:rsidRPr="001060FE" w:rsidRDefault="001060FE" w:rsidP="001060FE">
      <w:pPr>
        <w:numPr>
          <w:ilvl w:val="0"/>
          <w:numId w:val="6"/>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lastRenderedPageBreak/>
        <w:t>Why does it matter?</w:t>
      </w:r>
    </w:p>
    <w:p w14:paraId="59258FD3" w14:textId="77777777" w:rsidR="001060FE" w:rsidRPr="001060FE" w:rsidRDefault="001060FE" w:rsidP="001060FE">
      <w:pPr>
        <w:numPr>
          <w:ilvl w:val="0"/>
          <w:numId w:val="6"/>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How does it affect the patient?</w:t>
      </w:r>
    </w:p>
    <w:p w14:paraId="110B7B87" w14:textId="77777777" w:rsidR="001060FE" w:rsidRPr="001060FE" w:rsidRDefault="001060FE" w:rsidP="001060FE">
      <w:pPr>
        <w:pStyle w:val="ListParagraph"/>
        <w:numPr>
          <w:ilvl w:val="0"/>
          <w:numId w:val="6"/>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Consider this statement: Current situation is _____, leading to _____ (undesirable event).</w:t>
      </w:r>
    </w:p>
    <w:p w14:paraId="008EB6C6" w14:textId="77777777" w:rsidR="001060FE" w:rsidRPr="001060FE" w:rsidRDefault="001060FE" w:rsidP="001060FE">
      <w:pPr>
        <w:autoSpaceDE w:val="0"/>
        <w:autoSpaceDN w:val="0"/>
        <w:adjustRightInd w:val="0"/>
        <w:rPr>
          <w:rFonts w:ascii="Arial" w:eastAsiaTheme="minorHAnsi" w:hAnsi="Arial" w:cs="Arial"/>
          <w:b/>
          <w:bCs/>
        </w:rPr>
      </w:pPr>
    </w:p>
    <w:p w14:paraId="7E067D67" w14:textId="77777777" w:rsidR="001060FE" w:rsidRPr="001060FE" w:rsidRDefault="001060FE" w:rsidP="001060FE">
      <w:pPr>
        <w:autoSpaceDE w:val="0"/>
        <w:autoSpaceDN w:val="0"/>
        <w:adjustRightInd w:val="0"/>
        <w:rPr>
          <w:rFonts w:ascii="Arial" w:eastAsiaTheme="minorHAnsi" w:hAnsi="Arial" w:cs="Arial"/>
          <w:b/>
          <w:bCs/>
        </w:rPr>
      </w:pPr>
      <w:r w:rsidRPr="001060FE">
        <w:rPr>
          <w:rFonts w:ascii="Arial" w:eastAsiaTheme="minorHAnsi" w:hAnsi="Arial" w:cs="Arial"/>
          <w:b/>
          <w:bCs/>
        </w:rPr>
        <w:t xml:space="preserve">Goal/Aim Statement:  </w:t>
      </w:r>
    </w:p>
    <w:p w14:paraId="5A05D074" w14:textId="77777777" w:rsidR="001060FE" w:rsidRPr="001060FE" w:rsidRDefault="001060FE" w:rsidP="001060FE">
      <w:pPr>
        <w:pStyle w:val="ListParagraph"/>
        <w:numPr>
          <w:ilvl w:val="0"/>
          <w:numId w:val="9"/>
        </w:numPr>
        <w:autoSpaceDE w:val="0"/>
        <w:autoSpaceDN w:val="0"/>
        <w:adjustRightInd w:val="0"/>
        <w:rPr>
          <w:rFonts w:ascii="Arial" w:eastAsiaTheme="minorHAnsi" w:hAnsi="Arial" w:cs="Arial"/>
          <w:color w:val="FF0000"/>
        </w:rPr>
      </w:pPr>
      <w:r w:rsidRPr="001060FE">
        <w:rPr>
          <w:rFonts w:ascii="Arial" w:eastAsiaTheme="minorHAnsi" w:hAnsi="Arial" w:cs="Arial"/>
          <w:color w:val="FF0000"/>
        </w:rPr>
        <w:t>Clearly define what you are trying to accomplish.</w:t>
      </w:r>
    </w:p>
    <w:p w14:paraId="2C1AD712" w14:textId="77777777" w:rsidR="001060FE" w:rsidRPr="001060FE" w:rsidRDefault="001060FE" w:rsidP="001060FE">
      <w:pPr>
        <w:pStyle w:val="ListParagraph"/>
        <w:numPr>
          <w:ilvl w:val="0"/>
          <w:numId w:val="9"/>
        </w:numPr>
        <w:autoSpaceDE w:val="0"/>
        <w:autoSpaceDN w:val="0"/>
        <w:adjustRightInd w:val="0"/>
        <w:rPr>
          <w:rFonts w:ascii="Arial" w:eastAsiaTheme="minorHAnsi" w:hAnsi="Arial" w:cs="Arial"/>
          <w:color w:val="FF0000"/>
        </w:rPr>
      </w:pPr>
      <w:r w:rsidRPr="001060FE">
        <w:rPr>
          <w:rFonts w:ascii="Arial" w:eastAsiaTheme="minorHAnsi" w:hAnsi="Arial" w:cs="Arial"/>
        </w:rPr>
        <w:t xml:space="preserve">The activity has an internal scope to be done at </w:t>
      </w:r>
      <w:r w:rsidRPr="001060FE">
        <w:rPr>
          <w:rFonts w:ascii="Arial" w:eastAsiaTheme="minorHAnsi" w:hAnsi="Arial" w:cs="Arial"/>
          <w:color w:val="FF0000"/>
        </w:rPr>
        <w:t>[add site name here]</w:t>
      </w:r>
      <w:r w:rsidRPr="001060FE">
        <w:rPr>
          <w:rFonts w:ascii="Arial" w:eastAsiaTheme="minorHAnsi" w:hAnsi="Arial" w:cs="Arial"/>
        </w:rPr>
        <w:t>, and the intent is NOT to contribute to generalizable knowledge.</w:t>
      </w:r>
    </w:p>
    <w:p w14:paraId="1CB99AB8" w14:textId="77777777" w:rsidR="001060FE" w:rsidRPr="001060FE" w:rsidRDefault="001060FE" w:rsidP="001060FE">
      <w:pPr>
        <w:pStyle w:val="ListParagraph"/>
        <w:numPr>
          <w:ilvl w:val="0"/>
          <w:numId w:val="9"/>
        </w:numPr>
        <w:autoSpaceDE w:val="0"/>
        <w:autoSpaceDN w:val="0"/>
        <w:adjustRightInd w:val="0"/>
        <w:rPr>
          <w:rFonts w:ascii="Arial" w:eastAsiaTheme="minorHAnsi" w:hAnsi="Arial" w:cs="Arial"/>
          <w:color w:val="FF0000"/>
        </w:rPr>
      </w:pPr>
      <w:r w:rsidRPr="001060FE">
        <w:rPr>
          <w:rFonts w:ascii="Arial" w:eastAsiaTheme="minorHAnsi" w:hAnsi="Arial" w:cs="Arial"/>
        </w:rPr>
        <w:t>The results from the QI project will NOT be presented as research involving human subjects.</w:t>
      </w:r>
    </w:p>
    <w:p w14:paraId="17713BC5"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 xml:space="preserve">Use </w:t>
      </w:r>
      <w:r w:rsidRPr="001060FE">
        <w:rPr>
          <w:rFonts w:ascii="Arial" w:eastAsiaTheme="minorHAnsi" w:hAnsi="Arial" w:cs="Arial"/>
          <w:b/>
          <w:bCs/>
          <w:iCs/>
          <w:color w:val="FF0000"/>
        </w:rPr>
        <w:t>SMART</w:t>
      </w:r>
      <w:r w:rsidRPr="001060FE">
        <w:rPr>
          <w:rFonts w:ascii="Arial" w:eastAsiaTheme="minorHAnsi" w:hAnsi="Arial" w:cs="Arial"/>
          <w:iCs/>
          <w:color w:val="FF0000"/>
        </w:rPr>
        <w:t xml:space="preserve"> statements. To the best of your ability, use data.</w:t>
      </w:r>
    </w:p>
    <w:p w14:paraId="6E0EAD82" w14:textId="77777777" w:rsidR="001060FE" w:rsidRPr="001060FE" w:rsidRDefault="001060FE" w:rsidP="001060FE">
      <w:pPr>
        <w:numPr>
          <w:ilvl w:val="1"/>
          <w:numId w:val="8"/>
        </w:numPr>
        <w:autoSpaceDE w:val="0"/>
        <w:autoSpaceDN w:val="0"/>
        <w:adjustRightInd w:val="0"/>
        <w:rPr>
          <w:rFonts w:ascii="Arial" w:eastAsiaTheme="minorHAnsi" w:hAnsi="Arial" w:cs="Arial"/>
          <w:iCs/>
          <w:color w:val="FF0000"/>
        </w:rPr>
      </w:pPr>
      <w:r w:rsidRPr="001060FE">
        <w:rPr>
          <w:rFonts w:ascii="Arial" w:eastAsiaTheme="minorHAnsi" w:hAnsi="Arial" w:cs="Arial"/>
          <w:b/>
          <w:bCs/>
          <w:iCs/>
          <w:color w:val="FF0000"/>
        </w:rPr>
        <w:t>Specific:</w:t>
      </w:r>
      <w:r w:rsidRPr="001060FE">
        <w:rPr>
          <w:rFonts w:ascii="Arial" w:eastAsiaTheme="minorHAnsi" w:hAnsi="Arial" w:cs="Arial"/>
          <w:iCs/>
          <w:color w:val="FF0000"/>
        </w:rPr>
        <w:t xml:space="preserve"> What do you want to accomplish? Who needs to be included? When do you want to do this? Why is this a goal? </w:t>
      </w:r>
    </w:p>
    <w:p w14:paraId="4423563A" w14:textId="77777777" w:rsidR="001060FE" w:rsidRPr="001060FE" w:rsidRDefault="001060FE" w:rsidP="001060FE">
      <w:pPr>
        <w:numPr>
          <w:ilvl w:val="1"/>
          <w:numId w:val="8"/>
        </w:numPr>
        <w:autoSpaceDE w:val="0"/>
        <w:autoSpaceDN w:val="0"/>
        <w:adjustRightInd w:val="0"/>
        <w:rPr>
          <w:rFonts w:ascii="Arial" w:eastAsiaTheme="minorHAnsi" w:hAnsi="Arial" w:cs="Arial"/>
          <w:iCs/>
          <w:color w:val="FF0000"/>
        </w:rPr>
      </w:pPr>
      <w:r w:rsidRPr="001060FE">
        <w:rPr>
          <w:rFonts w:ascii="Arial" w:eastAsiaTheme="minorHAnsi" w:hAnsi="Arial" w:cs="Arial"/>
          <w:b/>
          <w:bCs/>
          <w:iCs/>
          <w:color w:val="FF0000"/>
        </w:rPr>
        <w:t>Measurable:</w:t>
      </w:r>
      <w:r w:rsidRPr="001060FE">
        <w:rPr>
          <w:rFonts w:ascii="Arial" w:eastAsiaTheme="minorHAnsi" w:hAnsi="Arial" w:cs="Arial"/>
          <w:iCs/>
          <w:color w:val="FF0000"/>
        </w:rPr>
        <w:t xml:space="preserve"> How can you measure progress and know if you’ve successfully met your goal?</w:t>
      </w:r>
    </w:p>
    <w:p w14:paraId="1AAFCE9B" w14:textId="77777777" w:rsidR="001060FE" w:rsidRPr="001060FE" w:rsidRDefault="001060FE" w:rsidP="001060FE">
      <w:pPr>
        <w:numPr>
          <w:ilvl w:val="1"/>
          <w:numId w:val="8"/>
        </w:numPr>
        <w:autoSpaceDE w:val="0"/>
        <w:autoSpaceDN w:val="0"/>
        <w:adjustRightInd w:val="0"/>
        <w:rPr>
          <w:rFonts w:ascii="Arial" w:eastAsiaTheme="minorHAnsi" w:hAnsi="Arial" w:cs="Arial"/>
          <w:iCs/>
          <w:color w:val="FF0000"/>
        </w:rPr>
      </w:pPr>
      <w:r w:rsidRPr="001060FE">
        <w:rPr>
          <w:rFonts w:ascii="Arial" w:eastAsiaTheme="minorHAnsi" w:hAnsi="Arial" w:cs="Arial"/>
          <w:b/>
          <w:bCs/>
          <w:iCs/>
          <w:color w:val="FF0000"/>
        </w:rPr>
        <w:t>Achievable:</w:t>
      </w:r>
      <w:r w:rsidRPr="001060FE">
        <w:rPr>
          <w:rFonts w:ascii="Arial" w:eastAsiaTheme="minorHAnsi" w:hAnsi="Arial" w:cs="Arial"/>
          <w:iCs/>
          <w:color w:val="FF0000"/>
        </w:rPr>
        <w:t xml:space="preserve"> Do you have the tools/skills available to achieve the goal? If not, can you obtain them? What is the motivation for this goal? Is the amount of effort required on par with what the goal will achieve?</w:t>
      </w:r>
    </w:p>
    <w:p w14:paraId="6595DA7C" w14:textId="77777777" w:rsidR="001060FE" w:rsidRPr="001060FE" w:rsidRDefault="001060FE" w:rsidP="001060FE">
      <w:pPr>
        <w:numPr>
          <w:ilvl w:val="1"/>
          <w:numId w:val="8"/>
        </w:numPr>
        <w:autoSpaceDE w:val="0"/>
        <w:autoSpaceDN w:val="0"/>
        <w:adjustRightInd w:val="0"/>
        <w:rPr>
          <w:rFonts w:ascii="Arial" w:eastAsiaTheme="minorHAnsi" w:hAnsi="Arial" w:cs="Arial"/>
          <w:iCs/>
          <w:color w:val="FF0000"/>
        </w:rPr>
      </w:pPr>
      <w:r w:rsidRPr="001060FE">
        <w:rPr>
          <w:rFonts w:ascii="Arial" w:eastAsiaTheme="minorHAnsi" w:hAnsi="Arial" w:cs="Arial"/>
          <w:b/>
          <w:bCs/>
          <w:iCs/>
          <w:color w:val="FF0000"/>
        </w:rPr>
        <w:t>Relevant:</w:t>
      </w:r>
      <w:r w:rsidRPr="001060FE">
        <w:rPr>
          <w:rFonts w:ascii="Arial" w:eastAsiaTheme="minorHAnsi" w:hAnsi="Arial" w:cs="Arial"/>
          <w:iCs/>
          <w:color w:val="FF0000"/>
        </w:rPr>
        <w:t xml:space="preserve"> Does this project align with the CHI Health and Creighton University quality mission?</w:t>
      </w:r>
    </w:p>
    <w:p w14:paraId="40EBC082" w14:textId="77777777" w:rsidR="001060FE" w:rsidRPr="001060FE" w:rsidRDefault="001060FE" w:rsidP="001060FE">
      <w:pPr>
        <w:numPr>
          <w:ilvl w:val="1"/>
          <w:numId w:val="8"/>
        </w:numPr>
        <w:autoSpaceDE w:val="0"/>
        <w:autoSpaceDN w:val="0"/>
        <w:adjustRightInd w:val="0"/>
        <w:rPr>
          <w:rFonts w:ascii="Arial" w:eastAsiaTheme="minorHAnsi" w:hAnsi="Arial" w:cs="Arial"/>
          <w:iCs/>
          <w:color w:val="FF0000"/>
        </w:rPr>
      </w:pPr>
      <w:r w:rsidRPr="001060FE">
        <w:rPr>
          <w:rFonts w:ascii="Arial" w:eastAsiaTheme="minorHAnsi" w:hAnsi="Arial" w:cs="Arial"/>
          <w:b/>
          <w:bCs/>
          <w:iCs/>
          <w:color w:val="FF0000"/>
        </w:rPr>
        <w:t>Timely:</w:t>
      </w:r>
      <w:r w:rsidRPr="001060FE">
        <w:rPr>
          <w:rFonts w:ascii="Arial" w:eastAsiaTheme="minorHAnsi" w:hAnsi="Arial" w:cs="Arial"/>
          <w:iCs/>
          <w:color w:val="FF0000"/>
        </w:rPr>
        <w:t xml:space="preserve"> Within a targeted and realistic timeframe.</w:t>
      </w:r>
    </w:p>
    <w:p w14:paraId="2F44FF90" w14:textId="77777777" w:rsidR="001060FE" w:rsidRPr="001060FE" w:rsidRDefault="001060FE" w:rsidP="001060FE">
      <w:pPr>
        <w:pStyle w:val="ListParagraph"/>
        <w:numPr>
          <w:ilvl w:val="0"/>
          <w:numId w:val="10"/>
        </w:numPr>
        <w:autoSpaceDE w:val="0"/>
        <w:autoSpaceDN w:val="0"/>
        <w:adjustRightInd w:val="0"/>
        <w:ind w:left="720"/>
        <w:rPr>
          <w:rFonts w:ascii="Arial" w:eastAsiaTheme="minorHAnsi" w:hAnsi="Arial" w:cs="Arial"/>
          <w:iCs/>
          <w:color w:val="FF0000"/>
        </w:rPr>
      </w:pPr>
      <w:r w:rsidRPr="001060FE">
        <w:rPr>
          <w:rFonts w:ascii="Arial" w:eastAsiaTheme="minorHAnsi" w:hAnsi="Arial" w:cs="Arial"/>
          <w:iCs/>
          <w:color w:val="FF0000"/>
        </w:rPr>
        <w:t>Consider this statement: To improve (your process) from (baseline)% to (target)% by (timeframe) among (your specific population)</w:t>
      </w:r>
    </w:p>
    <w:p w14:paraId="050D03F8" w14:textId="77777777" w:rsidR="001060FE" w:rsidRPr="001060FE" w:rsidRDefault="001060FE" w:rsidP="001060FE">
      <w:pPr>
        <w:autoSpaceDE w:val="0"/>
        <w:autoSpaceDN w:val="0"/>
        <w:adjustRightInd w:val="0"/>
        <w:rPr>
          <w:rFonts w:ascii="Arial" w:eastAsiaTheme="minorHAnsi" w:hAnsi="Arial" w:cs="Arial"/>
          <w:b/>
          <w:bCs/>
        </w:rPr>
      </w:pPr>
    </w:p>
    <w:p w14:paraId="5F5DED99" w14:textId="77777777" w:rsidR="001060FE" w:rsidRPr="001060FE" w:rsidRDefault="001060FE" w:rsidP="001060FE">
      <w:pPr>
        <w:autoSpaceDE w:val="0"/>
        <w:autoSpaceDN w:val="0"/>
        <w:adjustRightInd w:val="0"/>
        <w:rPr>
          <w:rFonts w:ascii="Arial" w:eastAsiaTheme="minorHAnsi" w:hAnsi="Arial" w:cs="Arial"/>
          <w:b/>
          <w:bCs/>
        </w:rPr>
      </w:pPr>
      <w:r w:rsidRPr="001060FE">
        <w:rPr>
          <w:rFonts w:ascii="Arial" w:eastAsiaTheme="minorHAnsi" w:hAnsi="Arial" w:cs="Arial"/>
          <w:b/>
          <w:bCs/>
        </w:rPr>
        <w:t xml:space="preserve">Methods:  </w:t>
      </w:r>
    </w:p>
    <w:p w14:paraId="317102BD" w14:textId="77777777" w:rsidR="001060FE" w:rsidRPr="001060FE" w:rsidRDefault="001060FE" w:rsidP="001060FE">
      <w:pPr>
        <w:pStyle w:val="ListParagraph"/>
        <w:numPr>
          <w:ilvl w:val="0"/>
          <w:numId w:val="8"/>
        </w:numPr>
        <w:autoSpaceDE w:val="0"/>
        <w:autoSpaceDN w:val="0"/>
        <w:adjustRightInd w:val="0"/>
        <w:rPr>
          <w:rFonts w:ascii="Arial" w:eastAsiaTheme="minorHAnsi" w:hAnsi="Arial" w:cs="Arial"/>
          <w:i/>
          <w:color w:val="FF0000"/>
        </w:rPr>
      </w:pPr>
      <w:r w:rsidRPr="001060FE">
        <w:rPr>
          <w:rFonts w:ascii="Arial" w:eastAsiaTheme="minorHAnsi" w:hAnsi="Arial" w:cs="Arial"/>
          <w:color w:val="FF0000"/>
        </w:rPr>
        <w:t>Clearly describe how you are going to accomplish your goal.</w:t>
      </w:r>
    </w:p>
    <w:p w14:paraId="5782E5AD"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 xml:space="preserve">Who on the team is responsible for what? </w:t>
      </w:r>
    </w:p>
    <w:p w14:paraId="53B1EF98"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 xml:space="preserve">How are you including stakeholders (administration, nursing, ancillary departments, patients) in this process? Identify which individuals are members of your study team/participating in your project and which individuals are stakeholders but not members of the study team.  </w:t>
      </w:r>
    </w:p>
    <w:p w14:paraId="6C417A93"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Define the change.</w:t>
      </w:r>
    </w:p>
    <w:p w14:paraId="270849DF"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How will you know if your change is working? Decide how you will evaluate this change – your primary and secondary baseline metrics, if known.</w:t>
      </w:r>
    </w:p>
    <w:p w14:paraId="0406BC38" w14:textId="77777777" w:rsidR="001060FE" w:rsidRPr="001060FE" w:rsidRDefault="001060FE" w:rsidP="001060FE">
      <w:pPr>
        <w:numPr>
          <w:ilvl w:val="1"/>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If requesting data from CHI or any database, mention the data variables that you need.</w:t>
      </w:r>
    </w:p>
    <w:p w14:paraId="116F5968"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Who will implement the change?</w:t>
      </w:r>
    </w:p>
    <w:p w14:paraId="77C5B2EF"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Where will your data come from?</w:t>
      </w:r>
    </w:p>
    <w:p w14:paraId="766E77F4"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When will you review the data?</w:t>
      </w:r>
    </w:p>
    <w:p w14:paraId="06FCB2AC"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What will you do if your project is working? What will you do if your project is not working?</w:t>
      </w:r>
    </w:p>
    <w:p w14:paraId="275F1AAC"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 xml:space="preserve">Quantitative vs. Qualitive </w:t>
      </w:r>
    </w:p>
    <w:p w14:paraId="068EF614" w14:textId="77777777" w:rsidR="001060FE" w:rsidRPr="001060FE" w:rsidRDefault="001060FE" w:rsidP="001060FE">
      <w:pPr>
        <w:numPr>
          <w:ilvl w:val="0"/>
          <w:numId w:val="8"/>
        </w:numPr>
        <w:autoSpaceDE w:val="0"/>
        <w:autoSpaceDN w:val="0"/>
        <w:adjustRightInd w:val="0"/>
        <w:rPr>
          <w:rFonts w:ascii="Arial" w:eastAsiaTheme="minorHAnsi" w:hAnsi="Arial" w:cs="Arial"/>
          <w:iCs/>
          <w:color w:val="FF0000"/>
        </w:rPr>
      </w:pPr>
      <w:r w:rsidRPr="001060FE">
        <w:rPr>
          <w:rFonts w:ascii="Arial" w:eastAsiaTheme="minorHAnsi" w:hAnsi="Arial" w:cs="Arial"/>
          <w:iCs/>
          <w:color w:val="FF0000"/>
        </w:rPr>
        <w:t>Quality improvement methodology being used (e.g., LEAN, Six Sigma, IHI Model for Improvement – PDSA).</w:t>
      </w:r>
    </w:p>
    <w:p w14:paraId="35831C95" w14:textId="77777777" w:rsidR="001060FE" w:rsidRPr="001060FE" w:rsidRDefault="001060FE" w:rsidP="001060FE">
      <w:pPr>
        <w:autoSpaceDE w:val="0"/>
        <w:autoSpaceDN w:val="0"/>
        <w:adjustRightInd w:val="0"/>
        <w:rPr>
          <w:rFonts w:ascii="Arial" w:eastAsiaTheme="minorHAnsi" w:hAnsi="Arial" w:cs="Arial"/>
          <w:color w:val="FF0000"/>
        </w:rPr>
      </w:pPr>
    </w:p>
    <w:p w14:paraId="01EC4644" w14:textId="77777777" w:rsidR="001060FE" w:rsidRPr="001060FE" w:rsidRDefault="001060FE" w:rsidP="001060FE">
      <w:pPr>
        <w:autoSpaceDE w:val="0"/>
        <w:autoSpaceDN w:val="0"/>
        <w:adjustRightInd w:val="0"/>
        <w:rPr>
          <w:rFonts w:ascii="Arial" w:eastAsiaTheme="minorHAnsi" w:hAnsi="Arial" w:cs="Arial"/>
          <w:b/>
          <w:bCs/>
        </w:rPr>
      </w:pPr>
      <w:r w:rsidRPr="001060FE">
        <w:rPr>
          <w:rFonts w:ascii="Arial" w:eastAsiaTheme="minorHAnsi" w:hAnsi="Arial" w:cs="Arial"/>
          <w:b/>
          <w:bCs/>
        </w:rPr>
        <w:t xml:space="preserve">References:  </w:t>
      </w:r>
    </w:p>
    <w:p w14:paraId="1A2C6DDC" w14:textId="77777777" w:rsidR="00406F40" w:rsidRPr="001060FE" w:rsidRDefault="00406F40" w:rsidP="001060FE">
      <w:pPr>
        <w:autoSpaceDE w:val="0"/>
        <w:autoSpaceDN w:val="0"/>
        <w:adjustRightInd w:val="0"/>
        <w:rPr>
          <w:rFonts w:ascii="Arial" w:hAnsi="Arial" w:cs="Arial"/>
          <w:color w:val="FF0000"/>
        </w:rPr>
      </w:pPr>
    </w:p>
    <w:p w14:paraId="5F1B4C6A" w14:textId="354F5B92" w:rsidR="00406F40" w:rsidRPr="001060FE" w:rsidRDefault="00406F40" w:rsidP="00406F40">
      <w:pPr>
        <w:rPr>
          <w:rFonts w:ascii="Arial" w:hAnsi="Arial" w:cs="Arial"/>
        </w:rPr>
      </w:pPr>
    </w:p>
    <w:p w14:paraId="60BA280D" w14:textId="355AB254" w:rsidR="00406F40" w:rsidRPr="001060FE" w:rsidRDefault="00406F40" w:rsidP="00406F40">
      <w:pPr>
        <w:tabs>
          <w:tab w:val="left" w:pos="1155"/>
        </w:tabs>
        <w:rPr>
          <w:rFonts w:ascii="Arial" w:hAnsi="Arial" w:cs="Arial"/>
        </w:rPr>
      </w:pPr>
    </w:p>
    <w:sectPr w:rsidR="00406F40" w:rsidRPr="001060FE" w:rsidSect="00AF517D">
      <w:headerReference w:type="default" r:id="rId7"/>
      <w:footerReference w:type="default" r:id="rId8"/>
      <w:headerReference w:type="first" r:id="rId9"/>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1DFB" w14:textId="77777777" w:rsidR="005670AC" w:rsidRDefault="005670AC" w:rsidP="005670AC">
      <w:r>
        <w:separator/>
      </w:r>
    </w:p>
  </w:endnote>
  <w:endnote w:type="continuationSeparator" w:id="0">
    <w:p w14:paraId="6A955038" w14:textId="77777777" w:rsidR="005670AC" w:rsidRDefault="005670AC" w:rsidP="0056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3FBB" w14:textId="77777777" w:rsidR="00AF517D" w:rsidRPr="00AF517D" w:rsidRDefault="00AF517D" w:rsidP="00AF517D">
    <w:pPr>
      <w:tabs>
        <w:tab w:val="center" w:pos="4680"/>
        <w:tab w:val="right" w:pos="9360"/>
      </w:tabs>
      <w:ind w:left="-720"/>
      <w:rPr>
        <w:rFonts w:ascii="Aptos" w:eastAsia="Aptos" w:hAnsi="Aptos"/>
        <w:kern w:val="2"/>
        <w14:ligatures w14:val="standardContextual"/>
      </w:rPr>
    </w:pPr>
    <w:r w:rsidRPr="00AF517D">
      <w:rPr>
        <w:rFonts w:ascii="Aptos" w:eastAsia="Aptos" w:hAnsi="Aptos"/>
        <w:noProof/>
        <w:kern w:val="2"/>
        <w14:ligatures w14:val="standardContextual"/>
      </w:rPr>
      <mc:AlternateContent>
        <mc:Choice Requires="wps">
          <w:drawing>
            <wp:anchor distT="0" distB="0" distL="114300" distR="114300" simplePos="0" relativeHeight="251669504" behindDoc="0" locked="0" layoutInCell="1" allowOverlap="1" wp14:anchorId="3640C65F" wp14:editId="152E3CB8">
              <wp:simplePos x="0" y="0"/>
              <wp:positionH relativeFrom="margin">
                <wp:align>center</wp:align>
              </wp:positionH>
              <wp:positionV relativeFrom="paragraph">
                <wp:posOffset>27305</wp:posOffset>
              </wp:positionV>
              <wp:extent cx="7004304" cy="82296"/>
              <wp:effectExtent l="0" t="0" r="6350" b="0"/>
              <wp:wrapNone/>
              <wp:docPr id="3" name="Rectangle 3"/>
              <wp:cNvGraphicFramePr/>
              <a:graphic xmlns:a="http://schemas.openxmlformats.org/drawingml/2006/main">
                <a:graphicData uri="http://schemas.microsoft.com/office/word/2010/wordprocessingShape">
                  <wps:wsp>
                    <wps:cNvSpPr/>
                    <wps:spPr>
                      <a:xfrm>
                        <a:off x="0" y="0"/>
                        <a:ext cx="7004304" cy="82296"/>
                      </a:xfrm>
                      <a:prstGeom prst="rect">
                        <a:avLst/>
                      </a:prstGeom>
                      <a:solidFill>
                        <a:srgbClr val="00206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4F43E" id="Rectangle 3" o:spid="_x0000_s1026" style="position:absolute;margin-left:0;margin-top:2.15pt;width:551.5pt;height:6.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" fillcolor="#002060" stroked="f" strokeweight="2pt">
              <w10:wrap anchorx="margin"/>
            </v:rect>
          </w:pict>
        </mc:Fallback>
      </mc:AlternateContent>
    </w:r>
  </w:p>
  <w:p w14:paraId="03A4D595" w14:textId="77777777" w:rsidR="00AF517D" w:rsidRPr="00AF517D" w:rsidRDefault="00AF517D" w:rsidP="00AF517D">
    <w:pPr>
      <w:widowControl w:val="0"/>
      <w:autoSpaceDE w:val="0"/>
      <w:autoSpaceDN w:val="0"/>
      <w:spacing w:line="274" w:lineRule="exact"/>
      <w:ind w:left="-90"/>
      <w:rPr>
        <w:rFonts w:ascii="Arial" w:eastAsia="Arial" w:hAnsi="Arial" w:cs="Arial"/>
        <w:sz w:val="16"/>
        <w:szCs w:val="16"/>
      </w:rPr>
    </w:pPr>
    <w:r w:rsidRPr="00AF517D">
      <w:rPr>
        <w:rFonts w:ascii="Arial" w:eastAsia="Arial" w:hAnsi="Arial" w:cs="Arial"/>
        <w:b/>
        <w:color w:val="636466"/>
        <w:w w:val="105"/>
        <w:sz w:val="10"/>
        <w:szCs w:val="16"/>
      </w:rPr>
      <w:t xml:space="preserve">T </w:t>
    </w:r>
    <w:r w:rsidRPr="00AF517D">
      <w:rPr>
        <w:rFonts w:ascii="Arial" w:eastAsia="Arial" w:hAnsi="Arial" w:cs="Arial"/>
        <w:color w:val="636466"/>
        <w:w w:val="105"/>
        <w:sz w:val="16"/>
        <w:szCs w:val="16"/>
      </w:rPr>
      <w:t xml:space="preserve">402.280.2126 </w:t>
    </w:r>
    <w:r w:rsidRPr="00AF517D">
      <w:rPr>
        <w:rFonts w:ascii="Microsoft YaHei" w:eastAsia="Arial" w:hAnsi="Arial" w:cs="Arial"/>
        <w:color w:val="636466"/>
        <w:w w:val="105"/>
        <w:sz w:val="16"/>
        <w:szCs w:val="16"/>
      </w:rPr>
      <w:t xml:space="preserve">| </w:t>
    </w:r>
    <w:r w:rsidRPr="00AF517D">
      <w:rPr>
        <w:rFonts w:ascii="Arial" w:eastAsia="Arial" w:hAnsi="Arial" w:cs="Arial"/>
        <w:b/>
        <w:color w:val="636466"/>
        <w:w w:val="105"/>
        <w:sz w:val="10"/>
        <w:szCs w:val="16"/>
      </w:rPr>
      <w:t xml:space="preserve">F </w:t>
    </w:r>
    <w:r w:rsidRPr="00AF517D">
      <w:rPr>
        <w:rFonts w:ascii="Arial" w:eastAsia="Arial" w:hAnsi="Arial" w:cs="Arial"/>
        <w:color w:val="636466"/>
        <w:w w:val="105"/>
        <w:sz w:val="16"/>
        <w:szCs w:val="16"/>
      </w:rPr>
      <w:t>402.280.4766</w:t>
    </w:r>
  </w:p>
  <w:p w14:paraId="65A2774A" w14:textId="77777777" w:rsidR="00AF517D" w:rsidRPr="00AF517D" w:rsidRDefault="00AF517D" w:rsidP="00AF517D">
    <w:pPr>
      <w:widowControl w:val="0"/>
      <w:autoSpaceDE w:val="0"/>
      <w:autoSpaceDN w:val="0"/>
      <w:spacing w:line="158" w:lineRule="exact"/>
      <w:ind w:left="-90"/>
      <w:rPr>
        <w:rFonts w:ascii="Arial" w:eastAsia="Arial" w:hAnsi="Arial" w:cs="Arial"/>
        <w:sz w:val="16"/>
        <w:szCs w:val="16"/>
      </w:rPr>
    </w:pPr>
    <w:r w:rsidRPr="00AF517D">
      <w:rPr>
        <w:rFonts w:ascii="Arial" w:eastAsia="Arial" w:hAnsi="Arial" w:cs="Arial"/>
        <w:color w:val="636466"/>
        <w:spacing w:val="-7"/>
        <w:sz w:val="16"/>
        <w:szCs w:val="16"/>
      </w:rPr>
      <w:t>Dr.</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C.C.</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and</w:t>
    </w:r>
    <w:r w:rsidRPr="00AF517D">
      <w:rPr>
        <w:rFonts w:ascii="Arial" w:eastAsia="Arial" w:hAnsi="Arial" w:cs="Arial"/>
        <w:color w:val="636466"/>
        <w:spacing w:val="-13"/>
        <w:sz w:val="16"/>
        <w:szCs w:val="16"/>
      </w:rPr>
      <w:t xml:space="preserve"> </w:t>
    </w:r>
    <w:r w:rsidRPr="00AF517D">
      <w:rPr>
        <w:rFonts w:ascii="Arial" w:eastAsia="Arial" w:hAnsi="Arial" w:cs="Arial"/>
        <w:color w:val="636466"/>
        <w:sz w:val="16"/>
        <w:szCs w:val="16"/>
      </w:rPr>
      <w:t>Mabel</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L.</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Criss</w:t>
    </w:r>
    <w:r w:rsidRPr="00AF517D">
      <w:rPr>
        <w:rFonts w:ascii="Arial" w:eastAsia="Arial" w:hAnsi="Arial" w:cs="Arial"/>
        <w:color w:val="636466"/>
        <w:spacing w:val="-13"/>
        <w:sz w:val="16"/>
        <w:szCs w:val="16"/>
      </w:rPr>
      <w:t xml:space="preserve"> </w:t>
    </w:r>
    <w:r w:rsidRPr="00AF517D">
      <w:rPr>
        <w:rFonts w:ascii="Arial" w:eastAsia="Arial" w:hAnsi="Arial" w:cs="Arial"/>
        <w:color w:val="636466"/>
        <w:sz w:val="16"/>
        <w:szCs w:val="16"/>
      </w:rPr>
      <w:t>Health</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Sciences</w:t>
    </w:r>
    <w:r w:rsidRPr="00AF517D">
      <w:rPr>
        <w:rFonts w:ascii="Arial" w:eastAsia="Arial" w:hAnsi="Arial" w:cs="Arial"/>
        <w:color w:val="636466"/>
        <w:spacing w:val="-13"/>
        <w:sz w:val="16"/>
        <w:szCs w:val="16"/>
      </w:rPr>
      <w:t xml:space="preserve"> </w:t>
    </w:r>
    <w:r w:rsidRPr="00AF517D">
      <w:rPr>
        <w:rFonts w:ascii="Arial" w:eastAsia="Arial" w:hAnsi="Arial" w:cs="Arial"/>
        <w:color w:val="636466"/>
        <w:sz w:val="16"/>
        <w:szCs w:val="16"/>
      </w:rPr>
      <w:t>Complex</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I</w:t>
    </w:r>
  </w:p>
  <w:p w14:paraId="24C73AA2" w14:textId="69153610" w:rsidR="00AF517D" w:rsidRPr="00AF517D" w:rsidRDefault="00AF517D" w:rsidP="00AF517D">
    <w:pPr>
      <w:widowControl w:val="0"/>
      <w:tabs>
        <w:tab w:val="left" w:pos="720"/>
        <w:tab w:val="left" w:pos="1440"/>
        <w:tab w:val="left" w:pos="2160"/>
        <w:tab w:val="left" w:pos="2880"/>
        <w:tab w:val="left" w:pos="3600"/>
        <w:tab w:val="left" w:pos="4545"/>
        <w:tab w:val="right" w:pos="10800"/>
      </w:tabs>
      <w:autoSpaceDE w:val="0"/>
      <w:autoSpaceDN w:val="0"/>
      <w:spacing w:line="211" w:lineRule="exact"/>
      <w:ind w:left="-90" w:right="-720"/>
      <w:rPr>
        <w:rFonts w:ascii="Arial" w:eastAsia="Arial" w:hAnsi="Arial" w:cs="Arial"/>
        <w:color w:val="636466"/>
        <w:sz w:val="16"/>
        <w:szCs w:val="16"/>
      </w:rPr>
    </w:pPr>
    <w:r w:rsidRPr="00AF517D">
      <w:rPr>
        <w:rFonts w:ascii="Arial" w:eastAsia="Arial" w:hAnsi="Arial" w:cs="Arial"/>
        <w:color w:val="636466"/>
        <w:sz w:val="16"/>
        <w:szCs w:val="16"/>
      </w:rPr>
      <w:t>2500</w:t>
    </w:r>
    <w:r w:rsidRPr="00AF517D">
      <w:rPr>
        <w:rFonts w:ascii="Palatino Linotype" w:eastAsia="Arial" w:hAnsi="Arial" w:cs="Arial"/>
        <w:color w:val="636466"/>
        <w:sz w:val="16"/>
        <w:szCs w:val="16"/>
      </w:rPr>
      <w:t xml:space="preserve"> </w:t>
    </w:r>
    <w:r w:rsidRPr="00AF517D">
      <w:rPr>
        <w:rFonts w:ascii="Arial" w:eastAsia="Arial" w:hAnsi="Arial" w:cs="Arial"/>
        <w:color w:val="636466"/>
        <w:sz w:val="16"/>
        <w:szCs w:val="16"/>
      </w:rPr>
      <w:t>California Plaza Omaha, NE 68178-0125</w:t>
    </w:r>
    <w:r w:rsidRPr="00AF517D">
      <w:rPr>
        <w:rFonts w:ascii="Arial" w:eastAsia="Arial" w:hAnsi="Arial" w:cs="Arial"/>
        <w:color w:val="636466"/>
        <w:sz w:val="16"/>
        <w:szCs w:val="16"/>
      </w:rPr>
      <w:tab/>
    </w:r>
    <w:r w:rsidRPr="00AF517D">
      <w:rPr>
        <w:rFonts w:ascii="Arial" w:eastAsia="Arial" w:hAnsi="Arial" w:cs="Arial"/>
        <w:color w:val="636466"/>
        <w:sz w:val="16"/>
        <w:szCs w:val="16"/>
      </w:rPr>
      <w:tab/>
    </w:r>
    <w:r w:rsidRPr="00AF517D">
      <w:rPr>
        <w:rFonts w:ascii="Arial" w:eastAsia="Arial" w:hAnsi="Arial" w:cs="Arial"/>
        <w:color w:val="636466"/>
        <w:sz w:val="16"/>
        <w:szCs w:val="16"/>
      </w:rPr>
      <w:tab/>
      <w:t>Effective 20</w:t>
    </w:r>
    <w:r w:rsidR="00C7325B">
      <w:rPr>
        <w:rFonts w:ascii="Arial" w:eastAsia="Arial" w:hAnsi="Arial" w:cs="Arial"/>
        <w:color w:val="636466"/>
        <w:sz w:val="16"/>
        <w:szCs w:val="16"/>
      </w:rPr>
      <w:t xml:space="preserve">26 </w:t>
    </w:r>
    <w:r w:rsidR="00B86BE6">
      <w:rPr>
        <w:rFonts w:ascii="Arial" w:eastAsia="Arial" w:hAnsi="Arial" w:cs="Arial"/>
        <w:color w:val="636466"/>
        <w:sz w:val="16"/>
        <w:szCs w:val="16"/>
      </w:rPr>
      <w:t>0319</w:t>
    </w:r>
  </w:p>
  <w:p w14:paraId="7BC6EEDB" w14:textId="13C88DA7" w:rsidR="004B71BC" w:rsidRPr="00AF517D" w:rsidRDefault="00AF517D" w:rsidP="00AF517D">
    <w:pPr>
      <w:widowControl w:val="0"/>
      <w:autoSpaceDE w:val="0"/>
      <w:autoSpaceDN w:val="0"/>
      <w:spacing w:line="211" w:lineRule="exact"/>
      <w:ind w:left="-90" w:right="-720"/>
      <w:rPr>
        <w:rFonts w:ascii="Arial" w:eastAsia="Arial" w:hAnsi="Arial" w:cs="Arial"/>
        <w:sz w:val="16"/>
        <w:szCs w:val="16"/>
      </w:rPr>
    </w:pPr>
    <w:hyperlink r:id="rId1" w:history="1">
      <w:r w:rsidRPr="00AF517D">
        <w:rPr>
          <w:rFonts w:ascii="Arial" w:eastAsia="Arial" w:hAnsi="Arial" w:cs="Arial"/>
          <w:color w:val="0000FF"/>
          <w:sz w:val="16"/>
          <w:szCs w:val="16"/>
          <w:u w:val="single"/>
        </w:rPr>
        <w:t>irb@creighton.edu</w:t>
      </w:r>
    </w:hyperlink>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t xml:space="preserve">     </w:t>
    </w:r>
    <w:r w:rsidRPr="00AF517D">
      <w:rPr>
        <w:rFonts w:ascii="Arial" w:eastAsia="Arial" w:hAnsi="Arial" w:cs="Arial"/>
        <w:color w:val="636466"/>
        <w:sz w:val="16"/>
        <w:szCs w:val="16"/>
      </w:rPr>
      <w:t xml:space="preserve">Page </w:t>
    </w:r>
    <w:r w:rsidRPr="00AF517D">
      <w:rPr>
        <w:rFonts w:ascii="Arial" w:eastAsia="Arial" w:hAnsi="Arial" w:cs="Arial"/>
        <w:color w:val="636466"/>
        <w:sz w:val="16"/>
        <w:szCs w:val="16"/>
      </w:rPr>
      <w:fldChar w:fldCharType="begin"/>
    </w:r>
    <w:r w:rsidRPr="00AF517D">
      <w:rPr>
        <w:rFonts w:ascii="Arial" w:eastAsia="Arial" w:hAnsi="Arial" w:cs="Arial"/>
        <w:color w:val="636466"/>
        <w:sz w:val="16"/>
        <w:szCs w:val="16"/>
      </w:rPr>
      <w:instrText xml:space="preserve"> PAGE   \* MERGEFORMAT </w:instrText>
    </w:r>
    <w:r w:rsidRPr="00AF517D">
      <w:rPr>
        <w:rFonts w:ascii="Arial" w:eastAsia="Arial" w:hAnsi="Arial" w:cs="Arial"/>
        <w:color w:val="636466"/>
        <w:sz w:val="16"/>
        <w:szCs w:val="16"/>
      </w:rPr>
      <w:fldChar w:fldCharType="separate"/>
    </w:r>
    <w:r w:rsidRPr="00AF517D">
      <w:rPr>
        <w:rFonts w:ascii="Arial" w:eastAsia="Arial" w:hAnsi="Arial" w:cs="Arial"/>
        <w:color w:val="636466"/>
        <w:sz w:val="16"/>
        <w:szCs w:val="16"/>
      </w:rPr>
      <w:t>1</w:t>
    </w:r>
    <w:r w:rsidRPr="00AF517D">
      <w:rPr>
        <w:rFonts w:ascii="Arial" w:eastAsia="Arial" w:hAnsi="Arial" w:cs="Arial"/>
        <w:noProof/>
        <w:color w:val="63646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F5AA" w14:textId="32CBFD44" w:rsidR="00CB04ED" w:rsidRDefault="00CB04ED" w:rsidP="00A44904">
    <w:pPr>
      <w:pStyle w:val="BodyText"/>
      <w:spacing w:line="211" w:lineRule="exact"/>
      <w:ind w:left="1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1889" w14:textId="77777777" w:rsidR="005670AC" w:rsidRDefault="005670AC" w:rsidP="005670AC">
      <w:r>
        <w:separator/>
      </w:r>
    </w:p>
  </w:footnote>
  <w:footnote w:type="continuationSeparator" w:id="0">
    <w:p w14:paraId="5D81BA99" w14:textId="77777777" w:rsidR="005670AC" w:rsidRDefault="005670AC" w:rsidP="00567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E370" w14:textId="613DF70A" w:rsidR="00AF517D" w:rsidRDefault="00AF517D">
    <w:pPr>
      <w:pStyle w:val="Header"/>
      <w:rPr>
        <w:rFonts w:ascii="Arial" w:hAnsi="Arial" w:cs="Arial"/>
        <w:sz w:val="16"/>
        <w:szCs w:val="16"/>
      </w:rPr>
    </w:pPr>
    <w:r>
      <w:rPr>
        <w:noProof/>
      </w:rPr>
      <w:drawing>
        <wp:inline distT="0" distB="0" distL="0" distR="0" wp14:anchorId="213B25DB" wp14:editId="7528199F">
          <wp:extent cx="1504950" cy="828675"/>
          <wp:effectExtent l="0" t="0" r="0" b="9525"/>
          <wp:docPr id="176628145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81453"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828675"/>
                  </a:xfrm>
                  <a:prstGeom prst="rect">
                    <a:avLst/>
                  </a:prstGeom>
                  <a:noFill/>
                  <a:ln>
                    <a:noFill/>
                  </a:ln>
                </pic:spPr>
              </pic:pic>
            </a:graphicData>
          </a:graphic>
        </wp:inline>
      </w:drawing>
    </w:r>
  </w:p>
  <w:p w14:paraId="4D1C2A31" w14:textId="77777777" w:rsidR="00AF517D" w:rsidRPr="00AF517D" w:rsidRDefault="00AF517D">
    <w:pPr>
      <w:pStyle w:val="Header"/>
      <w:rPr>
        <w:rFonts w:ascii="Arial" w:hAnsi="Arial" w:cs="Arial"/>
        <w:sz w:val="16"/>
        <w:szCs w:val="16"/>
      </w:rPr>
    </w:pPr>
  </w:p>
  <w:p w14:paraId="0B2D09D9" w14:textId="2D75DF88" w:rsidR="00AF517D" w:rsidRDefault="00AF517D">
    <w:pPr>
      <w:pStyle w:val="Header"/>
    </w:pPr>
    <w:r>
      <w:rPr>
        <w:noProof/>
      </w:rPr>
      <mc:AlternateContent>
        <mc:Choice Requires="wps">
          <w:drawing>
            <wp:anchor distT="0" distB="0" distL="114300" distR="114300" simplePos="0" relativeHeight="251667456" behindDoc="0" locked="0" layoutInCell="1" allowOverlap="1" wp14:anchorId="1E0D3C4D" wp14:editId="4C8B6900">
              <wp:simplePos x="0" y="0"/>
              <wp:positionH relativeFrom="margin">
                <wp:align>center</wp:align>
              </wp:positionH>
              <wp:positionV relativeFrom="paragraph">
                <wp:posOffset>0</wp:posOffset>
              </wp:positionV>
              <wp:extent cx="7004304" cy="82296"/>
              <wp:effectExtent l="0" t="0" r="6350" b="0"/>
              <wp:wrapNone/>
              <wp:docPr id="1257644420" name="Rectangle 1257644420"/>
              <wp:cNvGraphicFramePr/>
              <a:graphic xmlns:a="http://schemas.openxmlformats.org/drawingml/2006/main">
                <a:graphicData uri="http://schemas.microsoft.com/office/word/2010/wordprocessingShape">
                  <wps:wsp>
                    <wps:cNvSpPr/>
                    <wps:spPr>
                      <a:xfrm>
                        <a:off x="0" y="0"/>
                        <a:ext cx="7004304" cy="82296"/>
                      </a:xfrm>
                      <a:prstGeom prst="rect">
                        <a:avLst/>
                      </a:prstGeom>
                      <a:solidFill>
                        <a:srgbClr val="00206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81A65" id="Rectangle 1257644420" o:spid="_x0000_s1026" style="position:absolute;margin-left:0;margin-top:0;width:551.5pt;height:6.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" fillcolor="#002060" stroked="f" strokeweight="2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11CB" w14:textId="34B78FA8" w:rsidR="00A44904" w:rsidRDefault="00A44904">
    <w:pPr>
      <w:pStyle w:val="Header"/>
    </w:pPr>
    <w:bookmarkStart w:id="3" w:name="_Hlk204951312"/>
    <w:bookmarkStart w:id="4" w:name="_Hlk204951313"/>
    <w:bookmarkStart w:id="5" w:name="_Hlk204951325"/>
    <w:bookmarkStart w:id="6" w:name="_Hlk204951326"/>
    <w:bookmarkStart w:id="7" w:name="_Hlk204951356"/>
    <w:bookmarkStart w:id="8" w:name="_Hlk204951357"/>
    <w:bookmarkStart w:id="9" w:name="_Hlk212639722"/>
    <w:bookmarkStart w:id="10" w:name="_Hlk212639723"/>
  </w:p>
  <w:p w14:paraId="014027A4" w14:textId="77777777" w:rsidR="00A44904" w:rsidRDefault="00A44904">
    <w:pPr>
      <w:pStyle w:val="Header"/>
    </w:pPr>
  </w:p>
  <w:p w14:paraId="779188BB" w14:textId="28B6884B" w:rsidR="00A44904" w:rsidRDefault="00A44904">
    <w:pPr>
      <w:pStyle w:val="Header"/>
    </w:pPr>
    <w:r>
      <w:rPr>
        <w:noProof/>
      </w:rPr>
      <mc:AlternateContent>
        <mc:Choice Requires="wps">
          <w:drawing>
            <wp:anchor distT="0" distB="0" distL="114300" distR="114300" simplePos="0" relativeHeight="251665408" behindDoc="0" locked="0" layoutInCell="1" allowOverlap="1" wp14:anchorId="7D975E43" wp14:editId="4938D97C">
              <wp:simplePos x="0" y="0"/>
              <wp:positionH relativeFrom="margin">
                <wp:align>center</wp:align>
              </wp:positionH>
              <wp:positionV relativeFrom="paragraph">
                <wp:posOffset>0</wp:posOffset>
              </wp:positionV>
              <wp:extent cx="7004304" cy="82296"/>
              <wp:effectExtent l="0" t="0" r="6350" b="0"/>
              <wp:wrapNone/>
              <wp:docPr id="626990692" name="Rectangle 626990692"/>
              <wp:cNvGraphicFramePr/>
              <a:graphic xmlns:a="http://schemas.openxmlformats.org/drawingml/2006/main">
                <a:graphicData uri="http://schemas.microsoft.com/office/word/2010/wordprocessingShape">
                  <wps:wsp>
                    <wps:cNvSpPr/>
                    <wps:spPr>
                      <a:xfrm>
                        <a:off x="0" y="0"/>
                        <a:ext cx="7004304" cy="82296"/>
                      </a:xfrm>
                      <a:prstGeom prst="rect">
                        <a:avLst/>
                      </a:prstGeom>
                      <a:solidFill>
                        <a:srgbClr val="00206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7AF31" id="Rectangle 626990692" o:spid="_x0000_s1026" style="position:absolute;margin-left:0;margin-top:0;width:551.5pt;height:6.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" fillcolor="#002060" stroked="f" strokeweight="2pt">
              <w10:wrap anchorx="margin"/>
            </v:rect>
          </w:pict>
        </mc:Fallback>
      </mc:AlternateContent>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20C"/>
    <w:multiLevelType w:val="hybridMultilevel"/>
    <w:tmpl w:val="D5B641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162AE4"/>
    <w:multiLevelType w:val="hybridMultilevel"/>
    <w:tmpl w:val="AE046268"/>
    <w:lvl w:ilvl="0" w:tplc="AC84B8E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52763"/>
    <w:multiLevelType w:val="hybridMultilevel"/>
    <w:tmpl w:val="380ED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5006D"/>
    <w:multiLevelType w:val="hybridMultilevel"/>
    <w:tmpl w:val="ED96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87183"/>
    <w:multiLevelType w:val="hybridMultilevel"/>
    <w:tmpl w:val="DF3C7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446714C"/>
    <w:multiLevelType w:val="hybridMultilevel"/>
    <w:tmpl w:val="40D81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C6149"/>
    <w:multiLevelType w:val="hybridMultilevel"/>
    <w:tmpl w:val="D3B6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F45EE"/>
    <w:multiLevelType w:val="hybridMultilevel"/>
    <w:tmpl w:val="F7E4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D7FF0"/>
    <w:multiLevelType w:val="hybridMultilevel"/>
    <w:tmpl w:val="E716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73912"/>
    <w:multiLevelType w:val="hybridMultilevel"/>
    <w:tmpl w:val="C4DA8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38775">
    <w:abstractNumId w:val="0"/>
  </w:num>
  <w:num w:numId="2" w16cid:durableId="509561732">
    <w:abstractNumId w:val="7"/>
  </w:num>
  <w:num w:numId="3" w16cid:durableId="1838380328">
    <w:abstractNumId w:val="5"/>
  </w:num>
  <w:num w:numId="4" w16cid:durableId="1828206503">
    <w:abstractNumId w:val="6"/>
  </w:num>
  <w:num w:numId="5" w16cid:durableId="621115621">
    <w:abstractNumId w:val="3"/>
  </w:num>
  <w:num w:numId="6" w16cid:durableId="1519657744">
    <w:abstractNumId w:val="9"/>
  </w:num>
  <w:num w:numId="7" w16cid:durableId="1441291339">
    <w:abstractNumId w:val="8"/>
  </w:num>
  <w:num w:numId="8" w16cid:durableId="1733892905">
    <w:abstractNumId w:val="2"/>
  </w:num>
  <w:num w:numId="9" w16cid:durableId="1464157245">
    <w:abstractNumId w:val="1"/>
  </w:num>
  <w:num w:numId="10" w16cid:durableId="1865946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2C"/>
    <w:rsid w:val="00004A43"/>
    <w:rsid w:val="000173E8"/>
    <w:rsid w:val="00056486"/>
    <w:rsid w:val="00061ABD"/>
    <w:rsid w:val="000F5BA5"/>
    <w:rsid w:val="001060FE"/>
    <w:rsid w:val="00123558"/>
    <w:rsid w:val="00143A0D"/>
    <w:rsid w:val="001639A5"/>
    <w:rsid w:val="00181866"/>
    <w:rsid w:val="001A3E0D"/>
    <w:rsid w:val="001B345A"/>
    <w:rsid w:val="001B75B1"/>
    <w:rsid w:val="001C170D"/>
    <w:rsid w:val="001D0ABC"/>
    <w:rsid w:val="001D3C13"/>
    <w:rsid w:val="001D63DB"/>
    <w:rsid w:val="001F0EE8"/>
    <w:rsid w:val="001F4AAF"/>
    <w:rsid w:val="001F64B2"/>
    <w:rsid w:val="00224324"/>
    <w:rsid w:val="00241CC0"/>
    <w:rsid w:val="0024293F"/>
    <w:rsid w:val="00243D03"/>
    <w:rsid w:val="002A46EF"/>
    <w:rsid w:val="002E3713"/>
    <w:rsid w:val="002E4B77"/>
    <w:rsid w:val="00312037"/>
    <w:rsid w:val="003175EE"/>
    <w:rsid w:val="00340FF6"/>
    <w:rsid w:val="00354353"/>
    <w:rsid w:val="00364C63"/>
    <w:rsid w:val="003C50B0"/>
    <w:rsid w:val="003C7252"/>
    <w:rsid w:val="003D0416"/>
    <w:rsid w:val="003F720C"/>
    <w:rsid w:val="0040182A"/>
    <w:rsid w:val="00406F40"/>
    <w:rsid w:val="0045079C"/>
    <w:rsid w:val="00467E0D"/>
    <w:rsid w:val="00477F61"/>
    <w:rsid w:val="004B71BC"/>
    <w:rsid w:val="005670AC"/>
    <w:rsid w:val="00571A57"/>
    <w:rsid w:val="0057249D"/>
    <w:rsid w:val="005E4254"/>
    <w:rsid w:val="005F6B08"/>
    <w:rsid w:val="006025D3"/>
    <w:rsid w:val="00604813"/>
    <w:rsid w:val="00691DA3"/>
    <w:rsid w:val="006957BD"/>
    <w:rsid w:val="006B6FA6"/>
    <w:rsid w:val="006D32B8"/>
    <w:rsid w:val="006E5030"/>
    <w:rsid w:val="006F2F94"/>
    <w:rsid w:val="00733831"/>
    <w:rsid w:val="00762638"/>
    <w:rsid w:val="007933F5"/>
    <w:rsid w:val="0079398C"/>
    <w:rsid w:val="00796FBF"/>
    <w:rsid w:val="007F2AB2"/>
    <w:rsid w:val="00831B52"/>
    <w:rsid w:val="0086647A"/>
    <w:rsid w:val="00897C7C"/>
    <w:rsid w:val="008C432C"/>
    <w:rsid w:val="008D7DA2"/>
    <w:rsid w:val="008F7E33"/>
    <w:rsid w:val="009044C1"/>
    <w:rsid w:val="00910787"/>
    <w:rsid w:val="00940F03"/>
    <w:rsid w:val="0095155C"/>
    <w:rsid w:val="009524EE"/>
    <w:rsid w:val="009578FD"/>
    <w:rsid w:val="0096447B"/>
    <w:rsid w:val="0098158C"/>
    <w:rsid w:val="00983EA0"/>
    <w:rsid w:val="009D6FAA"/>
    <w:rsid w:val="009F13D6"/>
    <w:rsid w:val="00A148B7"/>
    <w:rsid w:val="00A44904"/>
    <w:rsid w:val="00A975A7"/>
    <w:rsid w:val="00AA1860"/>
    <w:rsid w:val="00AC1EFD"/>
    <w:rsid w:val="00AE4B1E"/>
    <w:rsid w:val="00AF517D"/>
    <w:rsid w:val="00B35240"/>
    <w:rsid w:val="00B77993"/>
    <w:rsid w:val="00B86BE6"/>
    <w:rsid w:val="00BA18D0"/>
    <w:rsid w:val="00BC227C"/>
    <w:rsid w:val="00BF1CB2"/>
    <w:rsid w:val="00C268FB"/>
    <w:rsid w:val="00C421AA"/>
    <w:rsid w:val="00C53382"/>
    <w:rsid w:val="00C55214"/>
    <w:rsid w:val="00C7325B"/>
    <w:rsid w:val="00C73519"/>
    <w:rsid w:val="00CB04ED"/>
    <w:rsid w:val="00CD4F8A"/>
    <w:rsid w:val="00CE75C9"/>
    <w:rsid w:val="00D5428D"/>
    <w:rsid w:val="00D73596"/>
    <w:rsid w:val="00E7721C"/>
    <w:rsid w:val="00E839FB"/>
    <w:rsid w:val="00E84829"/>
    <w:rsid w:val="00E87B89"/>
    <w:rsid w:val="00E924DA"/>
    <w:rsid w:val="00ED579A"/>
    <w:rsid w:val="00EE33B3"/>
    <w:rsid w:val="00EE3738"/>
    <w:rsid w:val="00EF4A95"/>
    <w:rsid w:val="00F0754F"/>
    <w:rsid w:val="00F35BDB"/>
    <w:rsid w:val="00F70BF2"/>
    <w:rsid w:val="00F8497B"/>
    <w:rsid w:val="00F87072"/>
    <w:rsid w:val="00FA70CE"/>
    <w:rsid w:val="00FC2854"/>
    <w:rsid w:val="00FD7125"/>
    <w:rsid w:val="00FF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21B08E7"/>
  <w15:docId w15:val="{96596175-46BE-41B4-A416-F9BBBA7E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638"/>
    <w:pPr>
      <w:ind w:left="720"/>
      <w:contextualSpacing/>
    </w:pPr>
  </w:style>
  <w:style w:type="paragraph" w:styleId="Header">
    <w:name w:val="header"/>
    <w:basedOn w:val="Normal"/>
    <w:link w:val="HeaderChar"/>
    <w:uiPriority w:val="99"/>
    <w:unhideWhenUsed/>
    <w:rsid w:val="005670AC"/>
    <w:pPr>
      <w:tabs>
        <w:tab w:val="center" w:pos="4680"/>
        <w:tab w:val="right" w:pos="9360"/>
      </w:tabs>
    </w:pPr>
  </w:style>
  <w:style w:type="character" w:customStyle="1" w:styleId="HeaderChar">
    <w:name w:val="Header Char"/>
    <w:basedOn w:val="DefaultParagraphFont"/>
    <w:link w:val="Header"/>
    <w:uiPriority w:val="99"/>
    <w:rsid w:val="005670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70AC"/>
    <w:pPr>
      <w:tabs>
        <w:tab w:val="center" w:pos="4680"/>
        <w:tab w:val="right" w:pos="9360"/>
      </w:tabs>
    </w:pPr>
  </w:style>
  <w:style w:type="character" w:customStyle="1" w:styleId="FooterChar">
    <w:name w:val="Footer Char"/>
    <w:basedOn w:val="DefaultParagraphFont"/>
    <w:link w:val="Footer"/>
    <w:uiPriority w:val="99"/>
    <w:rsid w:val="005670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70AC"/>
    <w:rPr>
      <w:rFonts w:ascii="Tahoma" w:hAnsi="Tahoma" w:cs="Tahoma"/>
      <w:sz w:val="16"/>
      <w:szCs w:val="16"/>
    </w:rPr>
  </w:style>
  <w:style w:type="character" w:customStyle="1" w:styleId="BalloonTextChar">
    <w:name w:val="Balloon Text Char"/>
    <w:basedOn w:val="DefaultParagraphFont"/>
    <w:link w:val="BalloonText"/>
    <w:uiPriority w:val="99"/>
    <w:semiHidden/>
    <w:rsid w:val="005670AC"/>
    <w:rPr>
      <w:rFonts w:ascii="Tahoma" w:eastAsia="Times New Roman" w:hAnsi="Tahoma" w:cs="Tahoma"/>
      <w:sz w:val="16"/>
      <w:szCs w:val="16"/>
    </w:rPr>
  </w:style>
  <w:style w:type="character" w:styleId="Hyperlink">
    <w:name w:val="Hyperlink"/>
    <w:basedOn w:val="DefaultParagraphFont"/>
    <w:uiPriority w:val="99"/>
    <w:unhideWhenUsed/>
    <w:rsid w:val="00D5428D"/>
    <w:rPr>
      <w:color w:val="0000FF"/>
      <w:u w:val="single"/>
    </w:rPr>
  </w:style>
  <w:style w:type="character" w:styleId="UnresolvedMention">
    <w:name w:val="Unresolved Mention"/>
    <w:basedOn w:val="DefaultParagraphFont"/>
    <w:uiPriority w:val="99"/>
    <w:semiHidden/>
    <w:unhideWhenUsed/>
    <w:rsid w:val="00CD4F8A"/>
    <w:rPr>
      <w:color w:val="605E5C"/>
      <w:shd w:val="clear" w:color="auto" w:fill="E1DFDD"/>
    </w:rPr>
  </w:style>
  <w:style w:type="paragraph" w:styleId="BodyText">
    <w:name w:val="Body Text"/>
    <w:basedOn w:val="Normal"/>
    <w:link w:val="BodyTextChar"/>
    <w:uiPriority w:val="1"/>
    <w:qFormat/>
    <w:rsid w:val="00A44904"/>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A44904"/>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5593">
      <w:bodyDiv w:val="1"/>
      <w:marLeft w:val="0"/>
      <w:marRight w:val="0"/>
      <w:marTop w:val="0"/>
      <w:marBottom w:val="0"/>
      <w:divBdr>
        <w:top w:val="none" w:sz="0" w:space="0" w:color="auto"/>
        <w:left w:val="none" w:sz="0" w:space="0" w:color="auto"/>
        <w:bottom w:val="none" w:sz="0" w:space="0" w:color="auto"/>
        <w:right w:val="none" w:sz="0" w:space="0" w:color="auto"/>
      </w:divBdr>
    </w:div>
    <w:div w:id="666052378">
      <w:bodyDiv w:val="1"/>
      <w:marLeft w:val="0"/>
      <w:marRight w:val="0"/>
      <w:marTop w:val="0"/>
      <w:marBottom w:val="0"/>
      <w:divBdr>
        <w:top w:val="none" w:sz="0" w:space="0" w:color="auto"/>
        <w:left w:val="none" w:sz="0" w:space="0" w:color="auto"/>
        <w:bottom w:val="none" w:sz="0" w:space="0" w:color="auto"/>
        <w:right w:val="none" w:sz="0" w:space="0" w:color="auto"/>
      </w:divBdr>
    </w:div>
    <w:div w:id="12334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rb@creigh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945</Words>
  <Characters>5052</Characters>
  <Application>Microsoft Office Word</Application>
  <DocSecurity>0</DocSecurity>
  <Lines>148</Lines>
  <Paragraphs>90</Paragraphs>
  <ScaleCrop>false</ScaleCrop>
  <HeadingPairs>
    <vt:vector size="2" baseType="variant">
      <vt:variant>
        <vt:lpstr>Title</vt:lpstr>
      </vt:variant>
      <vt:variant>
        <vt:i4>1</vt:i4>
      </vt:variant>
    </vt:vector>
  </HeadingPairs>
  <TitlesOfParts>
    <vt:vector size="1" baseType="lpstr">
      <vt:lpstr/>
    </vt:vector>
  </TitlesOfParts>
  <Company>VVMC</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nancy.mccormick</dc:creator>
  <cp:lastModifiedBy>Prentis, Teri</cp:lastModifiedBy>
  <cp:revision>19</cp:revision>
  <cp:lastPrinted>2017-09-28T21:57:00Z</cp:lastPrinted>
  <dcterms:created xsi:type="dcterms:W3CDTF">2025-08-01T19:26:00Z</dcterms:created>
  <dcterms:modified xsi:type="dcterms:W3CDTF">2026-03-24T21:57:00Z</dcterms:modified>
</cp:coreProperties>
</file>